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720" w:rsidRDefault="00273720" w:rsidP="00BE5D3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Утвержден</w:t>
      </w:r>
    </w:p>
    <w:p w:rsidR="00273720" w:rsidRPr="00126897" w:rsidRDefault="00273720" w:rsidP="00BE5D3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п</w:t>
      </w:r>
      <w:r w:rsidRPr="00126897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273720" w:rsidRPr="00126897" w:rsidRDefault="00273720" w:rsidP="00BE5D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126897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26897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73720" w:rsidRPr="00126897" w:rsidRDefault="00273720" w:rsidP="00BE5D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bookmarkStart w:id="0" w:name="_GoBack"/>
      <w:proofErr w:type="gramStart"/>
      <w:r w:rsidRPr="00126897">
        <w:rPr>
          <w:rFonts w:ascii="Times New Roman" w:hAnsi="Times New Roman" w:cs="Times New Roman"/>
          <w:sz w:val="26"/>
          <w:szCs w:val="26"/>
        </w:rPr>
        <w:t xml:space="preserve">от </w:t>
      </w:r>
      <w:r w:rsidR="004E079A">
        <w:rPr>
          <w:rFonts w:ascii="Times New Roman" w:hAnsi="Times New Roman" w:cs="Times New Roman"/>
          <w:sz w:val="26"/>
          <w:szCs w:val="26"/>
        </w:rPr>
        <w:t xml:space="preserve"> 30.06.2015</w:t>
      </w:r>
      <w:proofErr w:type="gramEnd"/>
      <w:r w:rsidR="004E079A">
        <w:rPr>
          <w:rFonts w:ascii="Times New Roman" w:hAnsi="Times New Roman" w:cs="Times New Roman"/>
          <w:sz w:val="26"/>
          <w:szCs w:val="26"/>
        </w:rPr>
        <w:t xml:space="preserve"> №337</w:t>
      </w:r>
      <w:bookmarkEnd w:id="0"/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73720" w:rsidRPr="00BE5D34" w:rsidRDefault="00273720" w:rsidP="00BE5D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35"/>
      <w:bookmarkEnd w:id="1"/>
      <w:r w:rsidRPr="00BE5D34">
        <w:rPr>
          <w:rFonts w:ascii="Times New Roman" w:hAnsi="Times New Roman" w:cs="Times New Roman"/>
          <w:sz w:val="26"/>
          <w:szCs w:val="26"/>
        </w:rPr>
        <w:t>Порядок</w:t>
      </w:r>
      <w:r>
        <w:rPr>
          <w:rFonts w:ascii="Times New Roman" w:hAnsi="Times New Roman" w:cs="Times New Roman"/>
          <w:sz w:val="26"/>
          <w:szCs w:val="26"/>
        </w:rPr>
        <w:t xml:space="preserve"> ф</w:t>
      </w:r>
      <w:r w:rsidRPr="00BE5D34">
        <w:rPr>
          <w:rFonts w:ascii="Times New Roman" w:hAnsi="Times New Roman" w:cs="Times New Roman"/>
          <w:sz w:val="26"/>
          <w:szCs w:val="26"/>
        </w:rPr>
        <w:t xml:space="preserve">ормирования проекта бюджета муниципального образования город Норильск на очередной финансовый год и плановый период </w:t>
      </w:r>
    </w:p>
    <w:p w:rsidR="00273720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ar39"/>
      <w:bookmarkEnd w:id="2"/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1.1. Настоящий Порядок определяет перечень</w:t>
      </w:r>
      <w:r>
        <w:rPr>
          <w:rFonts w:ascii="Times New Roman" w:hAnsi="Times New Roman" w:cs="Times New Roman"/>
          <w:sz w:val="26"/>
          <w:szCs w:val="26"/>
        </w:rPr>
        <w:t xml:space="preserve"> и последовательность</w:t>
      </w:r>
      <w:r w:rsidRPr="00126897">
        <w:rPr>
          <w:rFonts w:ascii="Times New Roman" w:hAnsi="Times New Roman" w:cs="Times New Roman"/>
          <w:sz w:val="26"/>
          <w:szCs w:val="26"/>
        </w:rPr>
        <w:t xml:space="preserve"> действий участников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26897">
        <w:rPr>
          <w:rFonts w:ascii="Times New Roman" w:hAnsi="Times New Roman" w:cs="Times New Roman"/>
          <w:sz w:val="26"/>
          <w:szCs w:val="26"/>
        </w:rPr>
        <w:t>бюджетного процесса при составлении проекта бюджета муниципального образования город Норильск на очередной финансовый год и плановый период (далее - проект местного бюджета).</w:t>
      </w:r>
    </w:p>
    <w:p w:rsidR="00273720" w:rsidRPr="00126897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1.2. В настоящем Порядке используются следующие сокращения:</w:t>
      </w:r>
    </w:p>
    <w:p w:rsidR="00273720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323C">
        <w:rPr>
          <w:rFonts w:ascii="Times New Roman" w:hAnsi="Times New Roman" w:cs="Times New Roman"/>
          <w:sz w:val="26"/>
          <w:szCs w:val="26"/>
        </w:rPr>
        <w:t>Администраторы - главные администраторы доходов местного бюджета;</w:t>
      </w:r>
    </w:p>
    <w:p w:rsidR="00273720" w:rsidRPr="00126897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Финансовое управление - Финансовое управление Администрации города Норильска;</w:t>
      </w:r>
    </w:p>
    <w:p w:rsidR="00273720" w:rsidRPr="00126897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Управление экономики - Управление экономики, планирования и экономического развития Администрации города Норильска;</w:t>
      </w:r>
    </w:p>
    <w:p w:rsidR="00273720" w:rsidRPr="00126897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79F6">
        <w:rPr>
          <w:rFonts w:ascii="Times New Roman" w:hAnsi="Times New Roman" w:cs="Times New Roman"/>
          <w:sz w:val="26"/>
          <w:szCs w:val="26"/>
        </w:rPr>
        <w:t>Управление по персоналу - Управление по персоналу Администрации города Норильска;</w:t>
      </w:r>
    </w:p>
    <w:p w:rsidR="00273720" w:rsidRPr="00126897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 xml:space="preserve">Управление капитальных ремонтов </w:t>
      </w:r>
      <w:r>
        <w:rPr>
          <w:rFonts w:ascii="Times New Roman" w:hAnsi="Times New Roman" w:cs="Times New Roman"/>
          <w:sz w:val="26"/>
          <w:szCs w:val="26"/>
        </w:rPr>
        <w:t>–</w:t>
      </w:r>
      <w:proofErr w:type="spellStart"/>
      <w:r>
        <w:rPr>
          <w:rFonts w:ascii="Times New Roman" w:hAnsi="Times New Roman" w:cs="Times New Roman"/>
          <w:sz w:val="26"/>
          <w:szCs w:val="26"/>
        </w:rPr>
        <w:t>МКУ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126897">
        <w:rPr>
          <w:rFonts w:ascii="Times New Roman" w:hAnsi="Times New Roman" w:cs="Times New Roman"/>
          <w:sz w:val="26"/>
          <w:szCs w:val="26"/>
        </w:rPr>
        <w:t>Управление капитальных ремонтов и строительства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26897">
        <w:rPr>
          <w:rFonts w:ascii="Times New Roman" w:hAnsi="Times New Roman" w:cs="Times New Roman"/>
          <w:sz w:val="26"/>
          <w:szCs w:val="26"/>
        </w:rPr>
        <w:t>;</w:t>
      </w:r>
    </w:p>
    <w:p w:rsidR="00273720" w:rsidRPr="00126897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Управление городского хозяйства - Управление городского хозяйства Администрации города Норильска;</w:t>
      </w:r>
    </w:p>
    <w:p w:rsidR="00273720" w:rsidRPr="00126897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26897">
        <w:rPr>
          <w:rFonts w:ascii="Times New Roman" w:hAnsi="Times New Roman" w:cs="Times New Roman"/>
          <w:sz w:val="26"/>
          <w:szCs w:val="26"/>
        </w:rPr>
        <w:t>УЖКХ</w:t>
      </w:r>
      <w:proofErr w:type="spellEnd"/>
      <w:r w:rsidRPr="00126897">
        <w:rPr>
          <w:rFonts w:ascii="Times New Roman" w:hAnsi="Times New Roman" w:cs="Times New Roman"/>
          <w:sz w:val="26"/>
          <w:szCs w:val="26"/>
        </w:rPr>
        <w:t xml:space="preserve"> - Управление жилищно-коммунального хозяйства Администрации города Норильска;</w:t>
      </w:r>
    </w:p>
    <w:p w:rsidR="00273720" w:rsidRPr="00A93D44" w:rsidRDefault="00273720" w:rsidP="004D2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26897">
        <w:rPr>
          <w:rFonts w:ascii="Times New Roman" w:hAnsi="Times New Roman" w:cs="Times New Roman"/>
          <w:sz w:val="26"/>
          <w:szCs w:val="26"/>
        </w:rPr>
        <w:t>УМЗ</w:t>
      </w:r>
      <w:proofErr w:type="spellEnd"/>
      <w:r w:rsidRPr="00126897">
        <w:rPr>
          <w:rFonts w:ascii="Times New Roman" w:hAnsi="Times New Roman" w:cs="Times New Roman"/>
          <w:sz w:val="26"/>
          <w:szCs w:val="26"/>
        </w:rPr>
        <w:t xml:space="preserve"> - </w:t>
      </w:r>
      <w:r w:rsidRPr="003D4F36">
        <w:rPr>
          <w:rFonts w:ascii="Times New Roman" w:hAnsi="Times New Roman" w:cs="Times New Roman"/>
          <w:sz w:val="26"/>
          <w:szCs w:val="26"/>
        </w:rPr>
        <w:t>Управление муниципального заказа Администрации города Норильска;</w:t>
      </w:r>
    </w:p>
    <w:p w:rsidR="00273720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муниципальных услуг (</w:t>
      </w:r>
      <w:r w:rsidRPr="003D4F36">
        <w:rPr>
          <w:rFonts w:ascii="Times New Roman" w:hAnsi="Times New Roman" w:cs="Times New Roman"/>
          <w:sz w:val="26"/>
          <w:szCs w:val="26"/>
        </w:rPr>
        <w:t>работ)</w:t>
      </w:r>
      <w:r>
        <w:rPr>
          <w:rFonts w:ascii="Times New Roman" w:hAnsi="Times New Roman" w:cs="Times New Roman"/>
          <w:sz w:val="26"/>
          <w:szCs w:val="26"/>
        </w:rPr>
        <w:t xml:space="preserve"> – перечень услуг (работ), сформированный в соответствии с базовыми (отраслевыми) перечнями государственных и муниципальных услуг (работ), оказываемых и выполняемых муниципальными учреждениями</w:t>
      </w:r>
      <w:r w:rsidRPr="003D4F36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273720" w:rsidRPr="00126897" w:rsidRDefault="004E079A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5" w:history="1">
        <w:r w:rsidR="00273720" w:rsidRPr="002C490B">
          <w:rPr>
            <w:rFonts w:ascii="Times New Roman" w:hAnsi="Times New Roman" w:cs="Times New Roman"/>
            <w:color w:val="000000"/>
            <w:sz w:val="26"/>
            <w:szCs w:val="26"/>
          </w:rPr>
          <w:t>Бюджетная комиссия</w:t>
        </w:r>
      </w:hyperlink>
      <w:r w:rsidR="00273720" w:rsidRPr="002C490B">
        <w:rPr>
          <w:rFonts w:ascii="Times New Roman" w:hAnsi="Times New Roman" w:cs="Times New Roman"/>
          <w:color w:val="000000"/>
          <w:sz w:val="26"/>
          <w:szCs w:val="26"/>
        </w:rPr>
        <w:t xml:space="preserve"> - бюджетная комиссия, созданная </w:t>
      </w:r>
      <w:r w:rsidR="0027372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="00273720" w:rsidRPr="002C490B">
        <w:rPr>
          <w:rFonts w:ascii="Times New Roman" w:hAnsi="Times New Roman" w:cs="Times New Roman"/>
          <w:color w:val="000000"/>
          <w:sz w:val="26"/>
          <w:szCs w:val="26"/>
        </w:rPr>
        <w:t>аспоряжением Администрации города Норильска</w:t>
      </w:r>
      <w:r w:rsidR="0027372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73720" w:rsidRPr="001479F6">
        <w:rPr>
          <w:rFonts w:ascii="Times New Roman" w:hAnsi="Times New Roman" w:cs="Times New Roman"/>
          <w:sz w:val="26"/>
          <w:szCs w:val="26"/>
        </w:rPr>
        <w:t>от 05.03.2014 № 1125;</w:t>
      </w:r>
    </w:p>
    <w:p w:rsidR="00273720" w:rsidRPr="0079337B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График – график мероприятий по разработке проекта бюджета муниципального образования город Норильск на очередной финансовый год и плановый период; </w:t>
      </w:r>
    </w:p>
    <w:p w:rsidR="00273720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МП</w:t>
      </w:r>
      <w:proofErr w:type="spellEnd"/>
      <w:r>
        <w:rPr>
          <w:rFonts w:ascii="Times New Roman" w:hAnsi="Times New Roman" w:cs="Times New Roman"/>
          <w:sz w:val="26"/>
          <w:szCs w:val="26"/>
        </w:rPr>
        <w:t>, муниципальная программа – муниципальная программа в соответствующей сфере деятельности, утвержденная постановлением Администрации города Норильска;</w:t>
      </w:r>
    </w:p>
    <w:p w:rsidR="00273720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9337B">
        <w:rPr>
          <w:rFonts w:ascii="Times New Roman" w:hAnsi="Times New Roman" w:cs="Times New Roman"/>
          <w:sz w:val="26"/>
          <w:szCs w:val="26"/>
        </w:rPr>
        <w:t xml:space="preserve">Порядок разработки </w:t>
      </w:r>
      <w:proofErr w:type="spellStart"/>
      <w:r w:rsidRPr="0079337B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9337B">
        <w:rPr>
          <w:rFonts w:ascii="Times New Roman" w:hAnsi="Times New Roman" w:cs="Times New Roman"/>
          <w:sz w:val="26"/>
          <w:szCs w:val="26"/>
        </w:rPr>
        <w:t xml:space="preserve"> - порядок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Норильска;</w:t>
      </w:r>
    </w:p>
    <w:p w:rsidR="00273720" w:rsidRPr="00630193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0193">
        <w:rPr>
          <w:rFonts w:ascii="Times New Roman" w:hAnsi="Times New Roman" w:cs="Times New Roman"/>
          <w:sz w:val="26"/>
          <w:szCs w:val="26"/>
        </w:rPr>
        <w:t xml:space="preserve">Ответственный исполнитель (разработчик) – определяемое заказчиком структурное подразделение Администрации города Норильска и/или иной главный </w:t>
      </w:r>
      <w:r w:rsidRPr="00630193">
        <w:rPr>
          <w:rFonts w:ascii="Times New Roman" w:hAnsi="Times New Roman" w:cs="Times New Roman"/>
          <w:sz w:val="26"/>
          <w:szCs w:val="26"/>
        </w:rPr>
        <w:lastRenderedPageBreak/>
        <w:t xml:space="preserve">распорядитель бюджетных средств, отвечающий за разработку, согласование и утверждение проекта постановления Администрации города Норильска об утверждении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 и/или о внесении изменений в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, осуществляющий текущее управление реализацией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, обеспечивающий координацию деятельности соисполнителей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 в ходе её реализации, а также в случаях, предусмотренных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, осуществляющий функции соисполнителя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 в части реализации отдельных подпрограмм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 и/или отдельных мероприятий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>;</w:t>
      </w:r>
    </w:p>
    <w:p w:rsidR="00273720" w:rsidRPr="00630193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630193">
        <w:rPr>
          <w:rFonts w:ascii="Times New Roman" w:hAnsi="Times New Roman" w:cs="Times New Roman"/>
          <w:sz w:val="26"/>
          <w:szCs w:val="26"/>
        </w:rPr>
        <w:t xml:space="preserve">оисполнитель – структурные подразделения Администрации города Норильска и/или иные главные распорядители бюджетных средств, являющиеся ответственными за разработку и реализацию одной или нескольких подпрограмм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 и/или отдельных мероприятий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>;</w:t>
      </w:r>
    </w:p>
    <w:p w:rsidR="00273720" w:rsidRPr="00630193" w:rsidRDefault="00273720" w:rsidP="006E0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630193">
        <w:rPr>
          <w:rFonts w:ascii="Times New Roman" w:hAnsi="Times New Roman" w:cs="Times New Roman"/>
          <w:sz w:val="26"/>
          <w:szCs w:val="26"/>
        </w:rPr>
        <w:t xml:space="preserve">частник – структурные подразделения Администрации города Норильска, муниципальные учреждения, иные некоммерческие организации, учредителями которых являются органы местного самоуправления муниципального образования город Норильск и/или иные главные распорядители бюджетных средств, непосредственно осуществляющие расходы денежных средств на реализацию одного или нескольких мероприятий подпрограммы (подпрограмм)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 xml:space="preserve"> и/или мероприятий </w:t>
      </w:r>
      <w:proofErr w:type="spellStart"/>
      <w:r w:rsidRPr="00630193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630193">
        <w:rPr>
          <w:rFonts w:ascii="Times New Roman" w:hAnsi="Times New Roman" w:cs="Times New Roman"/>
          <w:sz w:val="26"/>
          <w:szCs w:val="26"/>
        </w:rPr>
        <w:t>.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п</w:t>
      </w:r>
      <w:r w:rsidRPr="00126897">
        <w:rPr>
          <w:rFonts w:ascii="Times New Roman" w:hAnsi="Times New Roman" w:cs="Times New Roman"/>
          <w:sz w:val="26"/>
          <w:szCs w:val="26"/>
        </w:rPr>
        <w:t xml:space="preserve">онятия и определения, используемые в настоящем Порядке, применяются в значениях, предусмотренных </w:t>
      </w:r>
      <w:r w:rsidRPr="002C490B">
        <w:rPr>
          <w:rFonts w:ascii="Times New Roman" w:hAnsi="Times New Roman" w:cs="Times New Roman"/>
          <w:color w:val="000000"/>
          <w:sz w:val="26"/>
          <w:szCs w:val="26"/>
        </w:rPr>
        <w:t xml:space="preserve">Бюджетным </w:t>
      </w:r>
      <w:hyperlink r:id="rId6" w:history="1">
        <w:r w:rsidRPr="002C490B">
          <w:rPr>
            <w:rFonts w:ascii="Times New Roman" w:hAnsi="Times New Roman" w:cs="Times New Roman"/>
            <w:color w:val="000000"/>
            <w:sz w:val="26"/>
            <w:szCs w:val="26"/>
          </w:rPr>
          <w:t>кодексом</w:t>
        </w:r>
      </w:hyperlink>
      <w:r w:rsidRPr="002C490B">
        <w:rPr>
          <w:rFonts w:ascii="Times New Roman" w:hAnsi="Times New Roman" w:cs="Times New Roman"/>
          <w:color w:val="000000"/>
          <w:sz w:val="26"/>
          <w:szCs w:val="26"/>
        </w:rPr>
        <w:t xml:space="preserve"> Российской Федерации, нормативными правовыми актами Российской Федерации</w:t>
      </w:r>
      <w:r w:rsidRPr="00126897">
        <w:rPr>
          <w:rFonts w:ascii="Times New Roman" w:hAnsi="Times New Roman" w:cs="Times New Roman"/>
          <w:sz w:val="26"/>
          <w:szCs w:val="26"/>
        </w:rPr>
        <w:t>, Красноярского края и муниципальными правовыми актами органов местного самоуправления муниципального образования город Норильск.</w:t>
      </w:r>
    </w:p>
    <w:p w:rsidR="00273720" w:rsidRPr="00126897" w:rsidRDefault="00273720" w:rsidP="00967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 xml:space="preserve">1.3. </w:t>
      </w:r>
      <w:r w:rsidRPr="001479F6">
        <w:rPr>
          <w:rFonts w:ascii="Times New Roman" w:hAnsi="Times New Roman" w:cs="Times New Roman"/>
          <w:sz w:val="26"/>
          <w:szCs w:val="26"/>
        </w:rPr>
        <w:t>Все этапы формирования проекта местного бюджета осуществляются на основании графика, утвержденного постановлением Администрации города Норильска.</w:t>
      </w:r>
    </w:p>
    <w:p w:rsidR="00273720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ar57"/>
      <w:bookmarkEnd w:id="3"/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2. Основы составления проекта местного бюджета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2.1. Проект местного бюджета составляется и утверждается сроком на три года.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2.2. Исходной базой для разработки проекта местного бюджета являются:</w:t>
      </w:r>
    </w:p>
    <w:p w:rsidR="00273720" w:rsidRDefault="00273720" w:rsidP="00AE14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26897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  <w:lang w:eastAsia="ru-RU"/>
        </w:rPr>
        <w:t>положения послания Президента Российской Федерации Федеральному Собранию Российской Федерации, определяющие бюджетную политику;</w:t>
      </w:r>
    </w:p>
    <w:p w:rsidR="00273720" w:rsidRPr="0012517B" w:rsidRDefault="00273720" w:rsidP="001251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30193">
        <w:rPr>
          <w:rFonts w:ascii="Times New Roman" w:hAnsi="Times New Roman" w:cs="Times New Roman"/>
          <w:sz w:val="26"/>
          <w:szCs w:val="26"/>
        </w:rPr>
        <w:t xml:space="preserve">б) </w:t>
      </w:r>
      <w:r w:rsidRPr="0012517B">
        <w:rPr>
          <w:rFonts w:ascii="Times New Roman" w:hAnsi="Times New Roman" w:cs="Times New Roman"/>
          <w:sz w:val="26"/>
          <w:szCs w:val="26"/>
          <w:lang w:eastAsia="ru-RU"/>
        </w:rPr>
        <w:t>основны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е </w:t>
      </w:r>
      <w:hyperlink r:id="rId7" w:history="1">
        <w:r>
          <w:rPr>
            <w:rFonts w:ascii="Times New Roman" w:hAnsi="Times New Roman" w:cs="Times New Roman"/>
            <w:sz w:val="26"/>
            <w:szCs w:val="26"/>
            <w:lang w:eastAsia="ru-RU"/>
          </w:rPr>
          <w:t>направления</w:t>
        </w:r>
      </w:hyperlink>
      <w:r>
        <w:rPr>
          <w:rFonts w:ascii="Times New Roman" w:hAnsi="Times New Roman" w:cs="Times New Roman"/>
          <w:sz w:val="26"/>
          <w:szCs w:val="26"/>
          <w:lang w:eastAsia="ru-RU"/>
        </w:rPr>
        <w:t xml:space="preserve"> бюджетной политики и основные направления </w:t>
      </w:r>
      <w:r w:rsidRPr="0012517B">
        <w:rPr>
          <w:rFonts w:ascii="Times New Roman" w:hAnsi="Times New Roman" w:cs="Times New Roman"/>
          <w:sz w:val="26"/>
          <w:szCs w:val="26"/>
          <w:lang w:eastAsia="ru-RU"/>
        </w:rPr>
        <w:t>налоговой политики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на очередной финансовый год и плановый период;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в) прогноз социально-экономического развития Красноярского края</w:t>
      </w:r>
      <w:r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 период</w:t>
      </w:r>
      <w:r w:rsidRPr="00126897">
        <w:rPr>
          <w:rFonts w:ascii="Times New Roman" w:hAnsi="Times New Roman" w:cs="Times New Roman"/>
          <w:sz w:val="26"/>
          <w:szCs w:val="26"/>
        </w:rPr>
        <w:t>;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г) прогноз социально-экономического развития муниципального образования город Норильск;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д) отчет об исполнении местного бюджета за отчетный финансовый год и основные показатели ожидаемого исполнения местного бюджета в текущем финансовом году;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 xml:space="preserve">е) нормативные правовые акты (проекты нормативных правовых актов) органов местного самоуправления муниципального образования город Норильск, </w:t>
      </w:r>
      <w:r>
        <w:rPr>
          <w:rFonts w:ascii="Times New Roman" w:hAnsi="Times New Roman" w:cs="Times New Roman"/>
          <w:sz w:val="26"/>
          <w:szCs w:val="26"/>
        </w:rPr>
        <w:t>регулирующие</w:t>
      </w:r>
      <w:r w:rsidRPr="00126897">
        <w:rPr>
          <w:rFonts w:ascii="Times New Roman" w:hAnsi="Times New Roman" w:cs="Times New Roman"/>
          <w:sz w:val="26"/>
          <w:szCs w:val="26"/>
        </w:rPr>
        <w:t xml:space="preserve"> вопрос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126897">
        <w:rPr>
          <w:rFonts w:ascii="Times New Roman" w:hAnsi="Times New Roman" w:cs="Times New Roman"/>
          <w:sz w:val="26"/>
          <w:szCs w:val="26"/>
        </w:rPr>
        <w:t xml:space="preserve"> составления проекта местного бюджета, межбюджетных отношений;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lastRenderedPageBreak/>
        <w:t>ж) реестр расходных обязательств муниципального образования город Норильск и изменения, которые планируется в него внести в связи с проектами нормативных правовых актов, договорами, соглашениями, определяющими расходные обязательства муниципального образования город Норильск;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 xml:space="preserve">з) программа социально-экономического развития муниципального образования </w:t>
      </w:r>
      <w:r w:rsidRPr="001479F6">
        <w:rPr>
          <w:rFonts w:ascii="Times New Roman" w:hAnsi="Times New Roman" w:cs="Times New Roman"/>
          <w:sz w:val="26"/>
          <w:szCs w:val="26"/>
        </w:rPr>
        <w:t>город Норильск;</w:t>
      </w:r>
    </w:p>
    <w:p w:rsidR="00273720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и) муниципальные программы;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к)бюджетный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прогноз (проект бюджетного прогноза, проект изменений бюджетного прогноза) на долгосрочный период.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Par71"/>
      <w:bookmarkEnd w:id="4"/>
      <w:r w:rsidRPr="00126897">
        <w:rPr>
          <w:rFonts w:ascii="Times New Roman" w:hAnsi="Times New Roman" w:cs="Times New Roman"/>
          <w:sz w:val="26"/>
          <w:szCs w:val="26"/>
        </w:rPr>
        <w:t>3. Перечень действий структурных подразделений Администрации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города Норильска и главных распорядителей (распорядителей)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 xml:space="preserve">бюджетных средств, </w:t>
      </w:r>
      <w:r>
        <w:rPr>
          <w:rFonts w:ascii="Times New Roman" w:hAnsi="Times New Roman" w:cs="Times New Roman"/>
          <w:sz w:val="26"/>
          <w:szCs w:val="26"/>
        </w:rPr>
        <w:t xml:space="preserve">подлежащих осуществлению </w:t>
      </w:r>
      <w:r w:rsidRPr="00126897">
        <w:rPr>
          <w:rFonts w:ascii="Times New Roman" w:hAnsi="Times New Roman" w:cs="Times New Roman"/>
          <w:sz w:val="26"/>
          <w:szCs w:val="26"/>
        </w:rPr>
        <w:t>при составлении проекта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местного бюджета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3.1. Руководитель Администрации города Норильска при составлении проекта местного бюджета:</w:t>
      </w:r>
    </w:p>
    <w:p w:rsidR="00273720" w:rsidRPr="0012689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>а) утверждает перечень муниципальных программ;</w:t>
      </w:r>
    </w:p>
    <w:p w:rsidR="00273720" w:rsidRPr="0083120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26897">
        <w:rPr>
          <w:rFonts w:ascii="Times New Roman" w:hAnsi="Times New Roman" w:cs="Times New Roman"/>
          <w:sz w:val="26"/>
          <w:szCs w:val="26"/>
        </w:rPr>
        <w:t xml:space="preserve">б) утверждает муниципальные программы, </w:t>
      </w:r>
      <w:r>
        <w:rPr>
          <w:rFonts w:ascii="Times New Roman" w:hAnsi="Times New Roman" w:cs="Times New Roman"/>
          <w:sz w:val="26"/>
          <w:szCs w:val="26"/>
        </w:rPr>
        <w:t>подлежащие реализации</w:t>
      </w:r>
      <w:r w:rsidRPr="00126897">
        <w:rPr>
          <w:rFonts w:ascii="Times New Roman" w:hAnsi="Times New Roman" w:cs="Times New Roman"/>
          <w:sz w:val="26"/>
          <w:szCs w:val="26"/>
        </w:rPr>
        <w:t xml:space="preserve"> на территории </w:t>
      </w:r>
      <w:r w:rsidRPr="0083120C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Норильск;</w:t>
      </w:r>
    </w:p>
    <w:p w:rsidR="00273720" w:rsidRPr="0083120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20C">
        <w:rPr>
          <w:rFonts w:ascii="Times New Roman" w:hAnsi="Times New Roman" w:cs="Times New Roman"/>
          <w:sz w:val="26"/>
          <w:szCs w:val="26"/>
        </w:rPr>
        <w:t>в) вносит в Норильский городской Совет депутатов проект местного бюджета и подлежащие представлению вместе с ним документы и материалы.</w:t>
      </w:r>
    </w:p>
    <w:p w:rsidR="00273720" w:rsidRPr="0083120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20C">
        <w:rPr>
          <w:rFonts w:ascii="Times New Roman" w:hAnsi="Times New Roman" w:cs="Times New Roman"/>
          <w:sz w:val="26"/>
          <w:szCs w:val="26"/>
        </w:rPr>
        <w:t>3.2. Заместитель Руководителя Администрации города Норильска по экономики и финансам:</w:t>
      </w:r>
    </w:p>
    <w:p w:rsidR="00273720" w:rsidRPr="00BF70E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20C">
        <w:rPr>
          <w:rFonts w:ascii="Times New Roman" w:hAnsi="Times New Roman" w:cs="Times New Roman"/>
          <w:sz w:val="26"/>
          <w:szCs w:val="26"/>
        </w:rPr>
        <w:t xml:space="preserve">а) координирует работу </w:t>
      </w:r>
      <w:r w:rsidRPr="00BF70EC">
        <w:rPr>
          <w:rFonts w:ascii="Times New Roman" w:hAnsi="Times New Roman" w:cs="Times New Roman"/>
          <w:sz w:val="26"/>
          <w:szCs w:val="26"/>
        </w:rPr>
        <w:t>структурных подразделений Администрации города Норильска, участвующих в формировании проекта местного бюджета;</w:t>
      </w:r>
    </w:p>
    <w:p w:rsidR="00273720" w:rsidRPr="007C7F6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F70EC">
        <w:rPr>
          <w:rFonts w:ascii="Times New Roman" w:hAnsi="Times New Roman" w:cs="Times New Roman"/>
          <w:sz w:val="26"/>
          <w:szCs w:val="26"/>
        </w:rPr>
        <w:t>б) согласовывает с Руководител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BF70EC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основные параметры проекта местного бюджета для защиты их в министерстве финансов </w:t>
      </w:r>
      <w:r w:rsidRPr="007C7F6C">
        <w:rPr>
          <w:rFonts w:ascii="Times New Roman" w:hAnsi="Times New Roman" w:cs="Times New Roman"/>
          <w:sz w:val="26"/>
          <w:szCs w:val="26"/>
        </w:rPr>
        <w:t>Красноярского края;</w:t>
      </w:r>
    </w:p>
    <w:p w:rsidR="00273720" w:rsidRPr="007C7F6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>в) выносит на рассмотрение Бюджетной комиссии основные параметры и целевые направления проекта местного бюджета;</w:t>
      </w:r>
    </w:p>
    <w:p w:rsidR="00273720" w:rsidRPr="007C7F6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>г) представляет Руководителю Администрации города Норильска проект местного бюджета.</w:t>
      </w:r>
    </w:p>
    <w:p w:rsidR="00273720" w:rsidRPr="007C7F6C" w:rsidRDefault="00273720" w:rsidP="009671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>3.3. Финансовое управление организует составление и формирует проект местного бюджета на основании Графика мероприятий:</w:t>
      </w:r>
    </w:p>
    <w:p w:rsidR="00273720" w:rsidRPr="007C7F6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>а) ведет реестр предоставленных в соответствии с решениями Норильского городского Совета депутатов налоговых льгот по местным налогам;</w:t>
      </w:r>
    </w:p>
    <w:p w:rsidR="00273720" w:rsidRPr="007C7F6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>б) осуществляет расчет сводной оценки потерь (оценку недополученных доходов) местного бюджета от предоставленных налоговых льгот по местным налогам;</w:t>
      </w:r>
    </w:p>
    <w:p w:rsidR="00273720" w:rsidRPr="007C7F6C" w:rsidRDefault="00273720" w:rsidP="00CF46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C7F6C">
        <w:rPr>
          <w:rFonts w:ascii="Times New Roman" w:hAnsi="Times New Roman" w:cs="Times New Roman"/>
          <w:sz w:val="26"/>
          <w:szCs w:val="26"/>
        </w:rPr>
        <w:t>в)формирует</w:t>
      </w:r>
      <w:proofErr w:type="gramEnd"/>
      <w:r w:rsidRPr="007C7F6C">
        <w:rPr>
          <w:rFonts w:ascii="Times New Roman" w:hAnsi="Times New Roman" w:cs="Times New Roman"/>
          <w:sz w:val="26"/>
          <w:szCs w:val="26"/>
        </w:rPr>
        <w:t xml:space="preserve"> сводный реестр мероприятий муниципальных программ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73720" w:rsidRPr="007C7F6C" w:rsidRDefault="00273720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C7F6C">
        <w:rPr>
          <w:rFonts w:ascii="Times New Roman" w:hAnsi="Times New Roman" w:cs="Times New Roman"/>
          <w:sz w:val="26"/>
          <w:szCs w:val="26"/>
        </w:rPr>
        <w:t>г)осуществляет</w:t>
      </w:r>
      <w:proofErr w:type="gramEnd"/>
      <w:r w:rsidRPr="007C7F6C">
        <w:rPr>
          <w:rFonts w:ascii="Times New Roman" w:hAnsi="Times New Roman" w:cs="Times New Roman"/>
          <w:sz w:val="26"/>
          <w:szCs w:val="26"/>
        </w:rPr>
        <w:t xml:space="preserve"> методическое руководство при разработке и утверждении муниципальных программ в части финансовых показателей и применения бюджетной классификации;</w:t>
      </w:r>
    </w:p>
    <w:p w:rsidR="00273720" w:rsidRPr="007C7F6C" w:rsidRDefault="00273720" w:rsidP="00BF03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>д) осуществляет экспертизу муниципальных программ в части финансовых показателей и применения бюджетной классификации;</w:t>
      </w:r>
    </w:p>
    <w:p w:rsidR="00273720" w:rsidRPr="007C7F6C" w:rsidRDefault="00273720" w:rsidP="00BF03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 xml:space="preserve">е) осуществляет расчет долговой нагрузки на местный бюджет с учетом </w:t>
      </w:r>
      <w:r w:rsidRPr="007C7F6C">
        <w:rPr>
          <w:rFonts w:ascii="Times New Roman" w:hAnsi="Times New Roman" w:cs="Times New Roman"/>
          <w:sz w:val="26"/>
          <w:szCs w:val="26"/>
        </w:rPr>
        <w:lastRenderedPageBreak/>
        <w:t xml:space="preserve">действующих и планируемых к принятию долговых обязательств;   </w:t>
      </w:r>
    </w:p>
    <w:p w:rsidR="00273720" w:rsidRPr="007C7F6C" w:rsidRDefault="00273720" w:rsidP="00BE6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>ж) совместно с Управлением экономики и главными распорядителями (распорядителями) бюджетных средств осуществляет расчет основных параметров проекта местного бюджета для защиты их в министерстве финансов Красноярского края;</w:t>
      </w:r>
    </w:p>
    <w:p w:rsidR="00273720" w:rsidRPr="007C7F6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>з) обеспечивает методологическое руководство по работе в</w:t>
      </w:r>
      <w:r>
        <w:rPr>
          <w:rFonts w:ascii="Times New Roman" w:hAnsi="Times New Roman" w:cs="Times New Roman"/>
          <w:sz w:val="26"/>
          <w:szCs w:val="26"/>
        </w:rPr>
        <w:t xml:space="preserve"> автоматизированном</w:t>
      </w:r>
      <w:r w:rsidRPr="007C7F6C">
        <w:rPr>
          <w:rFonts w:ascii="Times New Roman" w:hAnsi="Times New Roman" w:cs="Times New Roman"/>
          <w:sz w:val="26"/>
          <w:szCs w:val="26"/>
        </w:rPr>
        <w:t xml:space="preserve"> программном комплексе «</w:t>
      </w:r>
      <w:proofErr w:type="spellStart"/>
      <w:r w:rsidRPr="007C7F6C">
        <w:rPr>
          <w:rFonts w:ascii="Times New Roman" w:hAnsi="Times New Roman" w:cs="Times New Roman"/>
          <w:sz w:val="26"/>
          <w:szCs w:val="26"/>
        </w:rPr>
        <w:t>АЦК</w:t>
      </w:r>
      <w:proofErr w:type="spellEnd"/>
      <w:r w:rsidRPr="007C7F6C">
        <w:rPr>
          <w:rFonts w:ascii="Times New Roman" w:hAnsi="Times New Roman" w:cs="Times New Roman"/>
          <w:sz w:val="26"/>
          <w:szCs w:val="26"/>
        </w:rPr>
        <w:t xml:space="preserve"> – планирование»;</w:t>
      </w:r>
    </w:p>
    <w:p w:rsidR="00273720" w:rsidRPr="007C7F6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 xml:space="preserve">и) ведет реестр </w:t>
      </w:r>
      <w:r w:rsidRPr="0063323C">
        <w:rPr>
          <w:rFonts w:ascii="Times New Roman" w:hAnsi="Times New Roman" w:cs="Times New Roman"/>
          <w:sz w:val="26"/>
          <w:szCs w:val="26"/>
        </w:rPr>
        <w:t>расходных обязательств муниципального образования город Норильск;</w:t>
      </w:r>
    </w:p>
    <w:p w:rsidR="00273720" w:rsidRPr="0063323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F6C">
        <w:rPr>
          <w:rFonts w:ascii="Times New Roman" w:hAnsi="Times New Roman" w:cs="Times New Roman"/>
          <w:sz w:val="26"/>
          <w:szCs w:val="26"/>
        </w:rPr>
        <w:t xml:space="preserve">к) </w:t>
      </w:r>
      <w:r w:rsidRPr="0063323C">
        <w:rPr>
          <w:rFonts w:ascii="Times New Roman" w:hAnsi="Times New Roman" w:cs="Times New Roman"/>
          <w:sz w:val="26"/>
          <w:szCs w:val="26"/>
        </w:rPr>
        <w:t xml:space="preserve">устанавливает методику планирования </w:t>
      </w:r>
      <w:r w:rsidRPr="00521D78">
        <w:rPr>
          <w:rFonts w:ascii="Times New Roman" w:hAnsi="Times New Roman" w:cs="Times New Roman"/>
          <w:sz w:val="26"/>
          <w:szCs w:val="26"/>
        </w:rPr>
        <w:t>бюджетных ассигнований местного бюджета на очередной финансовый год и плановый период;</w:t>
      </w:r>
    </w:p>
    <w:p w:rsidR="00273720" w:rsidRPr="00521D78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3323C">
        <w:rPr>
          <w:rFonts w:ascii="Times New Roman" w:hAnsi="Times New Roman" w:cs="Times New Roman"/>
          <w:sz w:val="26"/>
          <w:szCs w:val="26"/>
        </w:rPr>
        <w:t xml:space="preserve">л) </w:t>
      </w:r>
      <w:r w:rsidRPr="00521D78">
        <w:rPr>
          <w:rFonts w:ascii="Times New Roman" w:hAnsi="Times New Roman" w:cs="Times New Roman"/>
          <w:sz w:val="26"/>
          <w:szCs w:val="26"/>
        </w:rPr>
        <w:t>координирует и контролирует деятельность администраторов по формированию прогноза поступлений доходов местного бюджета;</w:t>
      </w:r>
    </w:p>
    <w:p w:rsidR="00273720" w:rsidRPr="00521D78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21D78">
        <w:rPr>
          <w:rFonts w:ascii="Times New Roman" w:hAnsi="Times New Roman" w:cs="Times New Roman"/>
          <w:sz w:val="26"/>
          <w:szCs w:val="26"/>
        </w:rPr>
        <w:t xml:space="preserve">м) осуществляет расчет прогноза поступлений по доходам местного бюджета в соответствии с Методикой расчета прогноза доходов бюджета </w:t>
      </w:r>
      <w:r w:rsidRPr="00F26257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на очередной финансовый год и плановый период, утвержденной Приказом начальника Финансового управления;</w:t>
      </w:r>
    </w:p>
    <w:p w:rsidR="00273720" w:rsidRPr="0083120C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red"/>
        </w:rPr>
      </w:pPr>
      <w:r w:rsidRPr="00521D78">
        <w:rPr>
          <w:rFonts w:ascii="Times New Roman" w:hAnsi="Times New Roman" w:cs="Times New Roman"/>
          <w:sz w:val="26"/>
          <w:szCs w:val="26"/>
        </w:rPr>
        <w:t xml:space="preserve">н) </w:t>
      </w:r>
      <w:r w:rsidRPr="00F26257">
        <w:rPr>
          <w:rFonts w:ascii="Times New Roman" w:hAnsi="Times New Roman" w:cs="Times New Roman"/>
          <w:sz w:val="26"/>
          <w:szCs w:val="26"/>
        </w:rPr>
        <w:t>совместно с Управлением экономики раз</w:t>
      </w:r>
      <w:r w:rsidRPr="00BE1F09">
        <w:rPr>
          <w:rFonts w:ascii="Times New Roman" w:hAnsi="Times New Roman" w:cs="Times New Roman"/>
          <w:sz w:val="26"/>
          <w:szCs w:val="26"/>
        </w:rPr>
        <w:t>рабатывает проект основных направлений бюджетной</w:t>
      </w:r>
      <w:r>
        <w:rPr>
          <w:rFonts w:ascii="Times New Roman" w:hAnsi="Times New Roman" w:cs="Times New Roman"/>
          <w:sz w:val="26"/>
          <w:szCs w:val="26"/>
        </w:rPr>
        <w:t xml:space="preserve"> политики и основные направления налоговой</w:t>
      </w:r>
      <w:r w:rsidRPr="00BE1F09">
        <w:rPr>
          <w:rFonts w:ascii="Times New Roman" w:hAnsi="Times New Roman" w:cs="Times New Roman"/>
          <w:sz w:val="26"/>
          <w:szCs w:val="26"/>
        </w:rPr>
        <w:t xml:space="preserve"> политики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F26257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о) представляет заместителю Руководителя Администрации города Норильска по экономике и финансам проект решения Норильского городского Совета депутатов о местном бюджете, а также документы и материалы, подлежащие внесению в Норильский городской Совет депутатов одновременно с указанным проектом решения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73720" w:rsidRPr="00F26257" w:rsidRDefault="00273720" w:rsidP="007A41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6257">
        <w:rPr>
          <w:rFonts w:ascii="Times New Roman" w:hAnsi="Times New Roman" w:cs="Times New Roman"/>
          <w:sz w:val="26"/>
          <w:szCs w:val="26"/>
        </w:rPr>
        <w:t>п)формирует</w:t>
      </w:r>
      <w:proofErr w:type="gramEnd"/>
      <w:r w:rsidRPr="00F26257">
        <w:rPr>
          <w:rFonts w:ascii="Times New Roman" w:hAnsi="Times New Roman" w:cs="Times New Roman"/>
          <w:sz w:val="26"/>
          <w:szCs w:val="26"/>
        </w:rPr>
        <w:t xml:space="preserve"> проект местного бюджета в </w:t>
      </w:r>
      <w:r>
        <w:rPr>
          <w:rFonts w:ascii="Times New Roman" w:hAnsi="Times New Roman" w:cs="Times New Roman"/>
          <w:sz w:val="26"/>
          <w:szCs w:val="26"/>
        </w:rPr>
        <w:t xml:space="preserve">автоматизированном </w:t>
      </w:r>
      <w:r w:rsidRPr="00F26257">
        <w:rPr>
          <w:rFonts w:ascii="Times New Roman" w:hAnsi="Times New Roman" w:cs="Times New Roman"/>
          <w:sz w:val="26"/>
          <w:szCs w:val="26"/>
        </w:rPr>
        <w:t>программном комплексе «</w:t>
      </w:r>
      <w:proofErr w:type="spellStart"/>
      <w:r w:rsidRPr="00F26257">
        <w:rPr>
          <w:rFonts w:ascii="Times New Roman" w:hAnsi="Times New Roman" w:cs="Times New Roman"/>
          <w:sz w:val="26"/>
          <w:szCs w:val="26"/>
        </w:rPr>
        <w:t>АЦК</w:t>
      </w:r>
      <w:proofErr w:type="spellEnd"/>
      <w:r w:rsidRPr="00F26257">
        <w:rPr>
          <w:rFonts w:ascii="Times New Roman" w:hAnsi="Times New Roman" w:cs="Times New Roman"/>
          <w:sz w:val="26"/>
          <w:szCs w:val="26"/>
        </w:rPr>
        <w:t>-Планирование», в том числе: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- подготавливает прогноз поступлений по кодам классификации доходов местного бюджета;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- осуществляет оценку ожидаемого исполнения местного бюджета на текущий финансовый год;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26257">
        <w:rPr>
          <w:rFonts w:ascii="Times New Roman" w:hAnsi="Times New Roman" w:cs="Times New Roman"/>
          <w:sz w:val="26"/>
          <w:szCs w:val="26"/>
        </w:rPr>
        <w:t xml:space="preserve">осуществляет планирование бюджетных ассигнований бюджета муниципального образования город Норильск на очередной финансовый год и плановый период в соответствии с Методикой, утвержденной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F26257">
        <w:rPr>
          <w:rFonts w:ascii="Times New Roman" w:hAnsi="Times New Roman" w:cs="Times New Roman"/>
          <w:sz w:val="26"/>
          <w:szCs w:val="26"/>
        </w:rPr>
        <w:t>аспоряжением начальника Финансового управления;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- формирует проект решения Норильского городского Совета депутатов о местном бюджете, а также документы и материалы, подлежащие внесению в Норильский городской Совет депутатов одновременно с указанным проектом решения.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3.4. Управление экономики при составлении проекта местного бюджета на основании Графика мероприятий:</w:t>
      </w:r>
    </w:p>
    <w:p w:rsidR="00273720" w:rsidRPr="00F26257" w:rsidRDefault="00273720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а) формирует перечень муниципальных программ;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 xml:space="preserve">б) осуществляет методическое руководство и координацию по разработке и утверждению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F26257">
        <w:rPr>
          <w:rFonts w:ascii="Times New Roman" w:hAnsi="Times New Roman" w:cs="Times New Roman"/>
          <w:sz w:val="26"/>
          <w:szCs w:val="26"/>
        </w:rPr>
        <w:t>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в) осуществляет экспертизу муниципальных программ на соответствие макету и полноты отражения индикаторов результативности;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lastRenderedPageBreak/>
        <w:t>д) проводит экспертизу проектов муниципальных заданий в части натуральных показателей и индикаторов качества предоставления муниципальных услуг;</w:t>
      </w:r>
    </w:p>
    <w:p w:rsidR="00273720" w:rsidRPr="00F26257" w:rsidRDefault="00273720" w:rsidP="007B37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е) осуществляет расчет норматив</w:t>
      </w:r>
      <w:r>
        <w:rPr>
          <w:rFonts w:ascii="Times New Roman" w:hAnsi="Times New Roman" w:cs="Times New Roman"/>
          <w:sz w:val="26"/>
          <w:szCs w:val="26"/>
        </w:rPr>
        <w:t>ов</w:t>
      </w:r>
      <w:r w:rsidRPr="00F26257">
        <w:rPr>
          <w:rFonts w:ascii="Times New Roman" w:hAnsi="Times New Roman" w:cs="Times New Roman"/>
          <w:sz w:val="26"/>
          <w:szCs w:val="26"/>
        </w:rPr>
        <w:t xml:space="preserve"> субсидирования 1 к</w:t>
      </w:r>
      <w:r>
        <w:rPr>
          <w:rFonts w:ascii="Times New Roman" w:hAnsi="Times New Roman" w:cs="Times New Roman"/>
          <w:sz w:val="26"/>
          <w:szCs w:val="26"/>
        </w:rPr>
        <w:t>илометра</w:t>
      </w:r>
      <w:r w:rsidRPr="00F26257">
        <w:rPr>
          <w:rFonts w:ascii="Times New Roman" w:hAnsi="Times New Roman" w:cs="Times New Roman"/>
          <w:sz w:val="26"/>
          <w:szCs w:val="26"/>
        </w:rPr>
        <w:t xml:space="preserve"> пробега транспортного средства с пассажирами на территории муниципального образования город Норильск на очередной финансовый год и плановый период;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ж) проводит оценку бюджетной и социальной эффективности предоставляемых (планируемых к предоставлению) налоговых льгот по местным налогам;</w:t>
      </w:r>
    </w:p>
    <w:p w:rsidR="00273720" w:rsidRPr="00F26257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>з) совместно с Финансовым управлением раз</w:t>
      </w:r>
      <w:r w:rsidRPr="00BE1F09">
        <w:rPr>
          <w:rFonts w:ascii="Times New Roman" w:hAnsi="Times New Roman" w:cs="Times New Roman"/>
          <w:sz w:val="26"/>
          <w:szCs w:val="26"/>
        </w:rPr>
        <w:t>рабатывает проект основных направлений бюджетной</w:t>
      </w:r>
      <w:r>
        <w:rPr>
          <w:rFonts w:ascii="Times New Roman" w:hAnsi="Times New Roman" w:cs="Times New Roman"/>
          <w:sz w:val="26"/>
          <w:szCs w:val="26"/>
        </w:rPr>
        <w:t xml:space="preserve"> политики и основные направления налоговой</w:t>
      </w:r>
      <w:r w:rsidRPr="00BE1F09">
        <w:rPr>
          <w:rFonts w:ascii="Times New Roman" w:hAnsi="Times New Roman" w:cs="Times New Roman"/>
          <w:sz w:val="26"/>
          <w:szCs w:val="26"/>
        </w:rPr>
        <w:t xml:space="preserve"> политики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F26257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период;</w:t>
      </w:r>
    </w:p>
    <w:p w:rsidR="00273720" w:rsidRPr="00B018B6" w:rsidRDefault="00273720" w:rsidP="00A307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6257">
        <w:rPr>
          <w:rFonts w:ascii="Times New Roman" w:hAnsi="Times New Roman" w:cs="Times New Roman"/>
          <w:sz w:val="26"/>
          <w:szCs w:val="26"/>
        </w:rPr>
        <w:t xml:space="preserve">и) совместно с Финансовым управлением и главными распорядителями (распорядителями) бюджетных средств осуществляет расчет основных параметров проекта местного </w:t>
      </w:r>
      <w:r w:rsidRPr="00B018B6">
        <w:rPr>
          <w:rFonts w:ascii="Times New Roman" w:hAnsi="Times New Roman" w:cs="Times New Roman"/>
          <w:sz w:val="26"/>
          <w:szCs w:val="26"/>
        </w:rPr>
        <w:t>бюджета для защиты их в министерстве финансов Красноярского края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73720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018B6">
        <w:rPr>
          <w:rFonts w:ascii="Times New Roman" w:hAnsi="Times New Roman" w:cs="Times New Roman"/>
          <w:sz w:val="26"/>
          <w:szCs w:val="26"/>
        </w:rPr>
        <w:t>3.5. Управление по персоналу при составлении проекта местного бюджета на основании Графика мероприятий:</w:t>
      </w:r>
    </w:p>
    <w:p w:rsidR="00273720" w:rsidRPr="00B018B6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представляет объем расходных обязательств на оплату труда, начислений на оплату труда, вознаграждений по договорам гражданско-правового характера, расходов по оплате проезда и провоза багажа к месту использования отпуска и обратно, работникам учреждений и организаций, финансируемых из бюджета муниципального образования город Норильск, и членам их семей, а также осуществляет методологическое руководство по формированию данных расходов;</w:t>
      </w:r>
    </w:p>
    <w:p w:rsidR="00273720" w:rsidRPr="00B018B6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Pr="00B018B6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согласовывает и предоставляет расчет по фонду оплаты труда и начислениям на оплату труда в части субсидии на осуществление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Норильск.</w:t>
      </w:r>
    </w:p>
    <w:p w:rsidR="00273720" w:rsidRPr="0096116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116B">
        <w:rPr>
          <w:rFonts w:ascii="Times New Roman" w:hAnsi="Times New Roman" w:cs="Times New Roman"/>
          <w:sz w:val="26"/>
          <w:szCs w:val="26"/>
        </w:rPr>
        <w:t>3.6. Администраторы доходов при составлении проекта местного бюджета, разрабатывают и предоставляют в Финансовое управление для согласования прогноз поступлений в местный бюджет по администрируемым доходам с ожидаемой оценкой поступлений в текущем финансовом году, в соответствии с Графиком мероприятий, в том числе:</w:t>
      </w:r>
    </w:p>
    <w:p w:rsidR="00273720" w:rsidRPr="0096116B" w:rsidRDefault="00273720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а) сведения об ожидаемых и прогнозируемых поступлениях доходов от сдачи в аренду движимого и недвижимого имущества (в разрезе арендаторов), находящегося в собственности муниципального образования город Норильск, согласно </w:t>
      </w:r>
      <w:hyperlink r:id="rId8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Приложениям № 2</w:t>
        </w:r>
      </w:hyperlink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№ 3</w:t>
        </w:r>
      </w:hyperlink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</w:t>
      </w:r>
      <w:r w:rsidRPr="0096116B">
        <w:rPr>
          <w:rFonts w:ascii="Times New Roman" w:hAnsi="Times New Roman" w:cs="Times New Roman"/>
          <w:sz w:val="26"/>
          <w:szCs w:val="26"/>
          <w:lang w:eastAsia="ru-RU"/>
        </w:rPr>
        <w:t>орядку;</w:t>
      </w:r>
    </w:p>
    <w:p w:rsidR="00273720" w:rsidRPr="0096116B" w:rsidRDefault="00273720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б) сведения об ожидаемых и прогнозируемых поступлениях арендной платы за земельные участки, расположенные в границах муниципального образования город Норильск, согласно </w:t>
      </w:r>
      <w:hyperlink r:id="rId10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Приложению № 4</w:t>
        </w:r>
      </w:hyperlink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</w:t>
      </w:r>
      <w:r w:rsidRPr="0096116B">
        <w:rPr>
          <w:rFonts w:ascii="Times New Roman" w:hAnsi="Times New Roman" w:cs="Times New Roman"/>
          <w:sz w:val="26"/>
          <w:szCs w:val="26"/>
          <w:lang w:eastAsia="ru-RU"/>
        </w:rPr>
        <w:t>орядку;</w:t>
      </w:r>
    </w:p>
    <w:p w:rsidR="00273720" w:rsidRPr="0096116B" w:rsidRDefault="00273720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в) сведения об ожидаемых и прогнозируемых поступлениях земельного налога в местный бюджет согласно </w:t>
      </w:r>
      <w:hyperlink r:id="rId11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Приложению № 5</w:t>
        </w:r>
      </w:hyperlink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</w:t>
      </w:r>
      <w:r w:rsidRPr="0096116B">
        <w:rPr>
          <w:rFonts w:ascii="Times New Roman" w:hAnsi="Times New Roman" w:cs="Times New Roman"/>
          <w:sz w:val="26"/>
          <w:szCs w:val="26"/>
          <w:lang w:eastAsia="ru-RU"/>
        </w:rPr>
        <w:t>орядку;</w:t>
      </w:r>
    </w:p>
    <w:p w:rsidR="00273720" w:rsidRPr="0096116B" w:rsidRDefault="00273720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г) сведения об ожидаемых и прогнозируемых поступлениях доходов по договорам на установку и эксплуатацию рекламной конструкции согласно </w:t>
      </w:r>
      <w:hyperlink r:id="rId12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Приложению № 6</w:t>
        </w:r>
      </w:hyperlink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</w:t>
      </w:r>
      <w:r w:rsidRPr="0096116B">
        <w:rPr>
          <w:rFonts w:ascii="Times New Roman" w:hAnsi="Times New Roman" w:cs="Times New Roman"/>
          <w:sz w:val="26"/>
          <w:szCs w:val="26"/>
          <w:lang w:eastAsia="ru-RU"/>
        </w:rPr>
        <w:t>орядку;</w:t>
      </w:r>
    </w:p>
    <w:p w:rsidR="00273720" w:rsidRPr="0096116B" w:rsidRDefault="00273720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6116B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д) сведения об ожидаемых и прогнозируемых поступлениях доходов от реализации объектов, включенных в программу приватизации, а также доходов от реализации объектов муниципального недвижимого имущества, арендуемого субъектами малого и среднего предпринимательства, согласно </w:t>
      </w:r>
      <w:hyperlink r:id="rId13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приложениям № 7</w:t>
        </w:r>
      </w:hyperlink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14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№ 8</w:t>
        </w:r>
      </w:hyperlink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  <w:lang w:eastAsia="ru-RU"/>
        </w:rPr>
        <w:t>порядку</w:t>
      </w:r>
      <w:r w:rsidRPr="0096116B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273720" w:rsidRPr="0096116B" w:rsidRDefault="00273720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е) сведения об ожидаемых и прогнозируемых поступлениях в местный бюджет доходов от продажи земельных участков, согласно </w:t>
      </w:r>
      <w:hyperlink r:id="rId15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приложению № 9</w:t>
        </w:r>
      </w:hyperlink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  <w:lang w:eastAsia="ru-RU"/>
        </w:rPr>
        <w:t>порядку</w:t>
      </w:r>
      <w:r w:rsidRPr="0096116B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273720" w:rsidRPr="0096116B" w:rsidRDefault="00273720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ж) сведения об ожидаемых и прогнозируемых поступлениях доходов в местный бюджет от использования жилых помещений муниципального жилищного фонда по договорам социального найма и коммерческого найма, а также по договорам аренды жилых помещений, согласно </w:t>
      </w:r>
      <w:hyperlink r:id="rId16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приложениям № 10,</w:t>
        </w:r>
      </w:hyperlink>
      <w:hyperlink r:id="rId17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№ 11</w:t>
        </w:r>
      </w:hyperlink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hyperlink r:id="rId18" w:history="1">
        <w:r w:rsidRPr="0096116B">
          <w:rPr>
            <w:rFonts w:ascii="Times New Roman" w:hAnsi="Times New Roman" w:cs="Times New Roman"/>
            <w:sz w:val="26"/>
            <w:szCs w:val="26"/>
            <w:lang w:eastAsia="ru-RU"/>
          </w:rPr>
          <w:t>№ 12</w:t>
        </w:r>
      </w:hyperlink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</w:t>
      </w:r>
      <w:r>
        <w:rPr>
          <w:rFonts w:ascii="Times New Roman" w:hAnsi="Times New Roman" w:cs="Times New Roman"/>
          <w:sz w:val="26"/>
          <w:szCs w:val="26"/>
          <w:lang w:eastAsia="ru-RU"/>
        </w:rPr>
        <w:t>порядку</w:t>
      </w:r>
      <w:r w:rsidRPr="0096116B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273720" w:rsidRPr="00776806" w:rsidRDefault="00273720" w:rsidP="004509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6116B">
        <w:rPr>
          <w:rFonts w:ascii="Times New Roman" w:hAnsi="Times New Roman" w:cs="Times New Roman"/>
          <w:sz w:val="26"/>
          <w:szCs w:val="26"/>
          <w:lang w:eastAsia="ru-RU"/>
        </w:rPr>
        <w:t xml:space="preserve">з) </w:t>
      </w:r>
      <w:r w:rsidRPr="00776806">
        <w:rPr>
          <w:rFonts w:ascii="Times New Roman" w:hAnsi="Times New Roman" w:cs="Times New Roman"/>
          <w:sz w:val="26"/>
          <w:szCs w:val="26"/>
          <w:lang w:eastAsia="ru-RU"/>
        </w:rPr>
        <w:t xml:space="preserve">сведения об ожидаемых и прогнозируемых поступлениях в местный бюджет иных неналоговых доходов согласно </w:t>
      </w:r>
      <w:hyperlink r:id="rId19" w:history="1">
        <w:r w:rsidRPr="00776806">
          <w:rPr>
            <w:rFonts w:ascii="Times New Roman" w:hAnsi="Times New Roman" w:cs="Times New Roman"/>
            <w:sz w:val="26"/>
            <w:szCs w:val="26"/>
            <w:lang w:eastAsia="ru-RU"/>
          </w:rPr>
          <w:t>Приложению № 1</w:t>
        </w:r>
      </w:hyperlink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 настоящему п</w:t>
      </w:r>
      <w:r w:rsidRPr="00776806">
        <w:rPr>
          <w:rFonts w:ascii="Times New Roman" w:hAnsi="Times New Roman" w:cs="Times New Roman"/>
          <w:sz w:val="26"/>
          <w:szCs w:val="26"/>
          <w:lang w:eastAsia="ru-RU"/>
        </w:rPr>
        <w:t>орядку;</w:t>
      </w:r>
    </w:p>
    <w:p w:rsidR="00273720" w:rsidRPr="00776806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76806">
        <w:rPr>
          <w:rFonts w:ascii="Times New Roman" w:hAnsi="Times New Roman" w:cs="Times New Roman"/>
          <w:sz w:val="26"/>
          <w:szCs w:val="26"/>
        </w:rPr>
        <w:t xml:space="preserve">3.7. При составлении проекта местного бюджета Участники </w:t>
      </w:r>
      <w:proofErr w:type="spellStart"/>
      <w:r w:rsidRPr="00776806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76806">
        <w:rPr>
          <w:rFonts w:ascii="Times New Roman" w:hAnsi="Times New Roman" w:cs="Times New Roman"/>
          <w:sz w:val="26"/>
          <w:szCs w:val="26"/>
        </w:rPr>
        <w:t xml:space="preserve"> направляют Соисполнителям информацию по мероприятиям </w:t>
      </w:r>
      <w:proofErr w:type="spellStart"/>
      <w:r w:rsidRPr="00776806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76806">
        <w:rPr>
          <w:rFonts w:ascii="Times New Roman" w:hAnsi="Times New Roman" w:cs="Times New Roman"/>
          <w:sz w:val="26"/>
          <w:szCs w:val="26"/>
        </w:rPr>
        <w:t xml:space="preserve"> с объемами финансирования, в реализации которых участвуют либо планируют участвовать, начиная с очередного финансового года.</w:t>
      </w:r>
    </w:p>
    <w:p w:rsidR="00273720" w:rsidRPr="001E64C9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4C9">
        <w:rPr>
          <w:rFonts w:ascii="Times New Roman" w:hAnsi="Times New Roman" w:cs="Times New Roman"/>
          <w:sz w:val="26"/>
          <w:szCs w:val="26"/>
        </w:rPr>
        <w:t xml:space="preserve">Соисполнитель </w:t>
      </w:r>
      <w:proofErr w:type="spellStart"/>
      <w:r w:rsidRPr="001E64C9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E64C9">
        <w:rPr>
          <w:rFonts w:ascii="Times New Roman" w:hAnsi="Times New Roman" w:cs="Times New Roman"/>
          <w:sz w:val="26"/>
          <w:szCs w:val="26"/>
        </w:rPr>
        <w:t xml:space="preserve"> осуществляет сбор информации по соответствующей подпрограмме </w:t>
      </w:r>
      <w:proofErr w:type="spellStart"/>
      <w:r w:rsidRPr="001E64C9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E64C9">
        <w:rPr>
          <w:rFonts w:ascii="Times New Roman" w:hAnsi="Times New Roman" w:cs="Times New Roman"/>
          <w:sz w:val="26"/>
          <w:szCs w:val="26"/>
        </w:rPr>
        <w:t xml:space="preserve"> и направляет ее Ответственному исполнителю (разработчику) </w:t>
      </w:r>
      <w:proofErr w:type="spellStart"/>
      <w:r w:rsidRPr="001E64C9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E64C9">
        <w:rPr>
          <w:rFonts w:ascii="Times New Roman" w:hAnsi="Times New Roman" w:cs="Times New Roman"/>
          <w:sz w:val="26"/>
          <w:szCs w:val="26"/>
        </w:rPr>
        <w:t>.</w:t>
      </w:r>
    </w:p>
    <w:p w:rsidR="00273720" w:rsidRPr="00E55E50" w:rsidRDefault="00273720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64C9">
        <w:rPr>
          <w:rFonts w:ascii="Times New Roman" w:hAnsi="Times New Roman" w:cs="Times New Roman"/>
          <w:sz w:val="26"/>
          <w:szCs w:val="26"/>
        </w:rPr>
        <w:t xml:space="preserve">Ответственный исполнитель (разработчик) предоставляет в Финансовое управление сведения об объемах финансирования по мероприятиям </w:t>
      </w:r>
      <w:proofErr w:type="spellStart"/>
      <w:r w:rsidRPr="001E64C9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E64C9">
        <w:rPr>
          <w:rFonts w:ascii="Times New Roman" w:hAnsi="Times New Roman" w:cs="Times New Roman"/>
          <w:sz w:val="26"/>
          <w:szCs w:val="26"/>
        </w:rPr>
        <w:t xml:space="preserve"> в соответствии с нумерацией основных мероприятий по </w:t>
      </w:r>
      <w:proofErr w:type="spellStart"/>
      <w:r w:rsidRPr="001E64C9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1E64C9">
        <w:rPr>
          <w:rFonts w:ascii="Times New Roman" w:hAnsi="Times New Roman" w:cs="Times New Roman"/>
          <w:sz w:val="26"/>
          <w:szCs w:val="26"/>
        </w:rPr>
        <w:t xml:space="preserve"> согласно порядку и срокам, установленным Порядком разработки</w:t>
      </w:r>
      <w:r w:rsidRPr="00E55E50">
        <w:rPr>
          <w:rFonts w:ascii="Times New Roman" w:hAnsi="Times New Roman" w:cs="Times New Roman"/>
          <w:sz w:val="26"/>
          <w:szCs w:val="26"/>
        </w:rPr>
        <w:t>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Норильска.</w:t>
      </w:r>
    </w:p>
    <w:p w:rsidR="00273720" w:rsidRPr="007124D7" w:rsidRDefault="00273720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5E50">
        <w:rPr>
          <w:rFonts w:ascii="Times New Roman" w:hAnsi="Times New Roman" w:cs="Times New Roman"/>
          <w:sz w:val="26"/>
          <w:szCs w:val="26"/>
        </w:rPr>
        <w:t xml:space="preserve">Финансовое управление </w:t>
      </w:r>
      <w:r w:rsidRPr="007124D7">
        <w:rPr>
          <w:rFonts w:ascii="Times New Roman" w:hAnsi="Times New Roman" w:cs="Times New Roman"/>
          <w:sz w:val="26"/>
          <w:szCs w:val="26"/>
        </w:rPr>
        <w:t xml:space="preserve">осуществляет сверку финансовых показателей с информацией, представленной в соответствии с графиком </w:t>
      </w:r>
      <w:proofErr w:type="gramStart"/>
      <w:r w:rsidRPr="007124D7">
        <w:rPr>
          <w:rFonts w:ascii="Times New Roman" w:hAnsi="Times New Roman" w:cs="Times New Roman"/>
          <w:sz w:val="26"/>
          <w:szCs w:val="26"/>
        </w:rPr>
        <w:t>и  формирует</w:t>
      </w:r>
      <w:proofErr w:type="gramEnd"/>
      <w:r w:rsidRPr="007124D7">
        <w:rPr>
          <w:rFonts w:ascii="Times New Roman" w:hAnsi="Times New Roman" w:cs="Times New Roman"/>
          <w:sz w:val="26"/>
          <w:szCs w:val="26"/>
        </w:rPr>
        <w:t xml:space="preserve"> сводный реестр мероприятий </w:t>
      </w:r>
      <w:proofErr w:type="spellStart"/>
      <w:r w:rsidRPr="007124D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124D7">
        <w:rPr>
          <w:rFonts w:ascii="Times New Roman" w:hAnsi="Times New Roman" w:cs="Times New Roman"/>
          <w:sz w:val="26"/>
          <w:szCs w:val="26"/>
        </w:rPr>
        <w:t xml:space="preserve">, в состав которого входят действующие </w:t>
      </w:r>
      <w:proofErr w:type="spellStart"/>
      <w:r w:rsidRPr="007124D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124D7">
        <w:rPr>
          <w:rFonts w:ascii="Times New Roman" w:hAnsi="Times New Roman" w:cs="Times New Roman"/>
          <w:sz w:val="26"/>
          <w:szCs w:val="26"/>
        </w:rPr>
        <w:t xml:space="preserve"> и предлагаемые к реализации </w:t>
      </w:r>
      <w:proofErr w:type="spellStart"/>
      <w:r w:rsidRPr="007124D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124D7">
        <w:rPr>
          <w:rFonts w:ascii="Times New Roman" w:hAnsi="Times New Roman" w:cs="Times New Roman"/>
          <w:sz w:val="26"/>
          <w:szCs w:val="26"/>
        </w:rPr>
        <w:t xml:space="preserve"> с очередного финансового года, с указанием объемов финансирования </w:t>
      </w:r>
      <w:proofErr w:type="spellStart"/>
      <w:r w:rsidRPr="007124D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124D7">
        <w:rPr>
          <w:rFonts w:ascii="Times New Roman" w:hAnsi="Times New Roman" w:cs="Times New Roman"/>
          <w:sz w:val="26"/>
          <w:szCs w:val="26"/>
        </w:rPr>
        <w:t xml:space="preserve"> за счет всех источников финансирования и направляет его в адрес заместителя Руководителя Администрации города Норильска по экономике и финансам.</w:t>
      </w:r>
    </w:p>
    <w:p w:rsidR="00273720" w:rsidRPr="007124D7" w:rsidRDefault="00273720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24D7">
        <w:rPr>
          <w:rFonts w:ascii="Times New Roman" w:hAnsi="Times New Roman" w:cs="Times New Roman"/>
          <w:sz w:val="26"/>
          <w:szCs w:val="26"/>
        </w:rPr>
        <w:t xml:space="preserve">Сводный реестр мероприятий </w:t>
      </w:r>
      <w:proofErr w:type="spellStart"/>
      <w:r w:rsidRPr="007124D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124D7">
        <w:rPr>
          <w:rFonts w:ascii="Times New Roman" w:hAnsi="Times New Roman" w:cs="Times New Roman"/>
          <w:sz w:val="26"/>
          <w:szCs w:val="26"/>
        </w:rPr>
        <w:t xml:space="preserve"> подлежит учету при подготовке материалов для рассмотрения общих параметров проекта местного бюджета на Бюджетной комиссии.</w:t>
      </w:r>
    </w:p>
    <w:p w:rsidR="00273720" w:rsidRPr="007124D7" w:rsidRDefault="00273720" w:rsidP="00E43D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24D7">
        <w:rPr>
          <w:rFonts w:ascii="Times New Roman" w:hAnsi="Times New Roman" w:cs="Times New Roman"/>
          <w:sz w:val="26"/>
          <w:szCs w:val="26"/>
        </w:rPr>
        <w:t xml:space="preserve">После рассмотрения реестра мероприятий </w:t>
      </w:r>
      <w:proofErr w:type="spellStart"/>
      <w:r w:rsidRPr="007124D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124D7">
        <w:rPr>
          <w:rFonts w:ascii="Times New Roman" w:hAnsi="Times New Roman" w:cs="Times New Roman"/>
          <w:sz w:val="26"/>
          <w:szCs w:val="26"/>
        </w:rPr>
        <w:t xml:space="preserve"> на Бюджетной комиссии и согласования общих параметров проекта местного бюджета в министерстве финансов Красноярского края Ответственный исполнитель (разработчик) осуществляет разработку проекта </w:t>
      </w:r>
      <w:proofErr w:type="spellStart"/>
      <w:r w:rsidRPr="007124D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124D7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Порядка разработки </w:t>
      </w:r>
      <w:proofErr w:type="spellStart"/>
      <w:r w:rsidRPr="007124D7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7124D7">
        <w:rPr>
          <w:rFonts w:ascii="Times New Roman" w:hAnsi="Times New Roman" w:cs="Times New Roman"/>
          <w:sz w:val="26"/>
          <w:szCs w:val="26"/>
        </w:rPr>
        <w:t>.</w:t>
      </w:r>
    </w:p>
    <w:p w:rsidR="00273720" w:rsidRPr="00567E78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124D7">
        <w:rPr>
          <w:rFonts w:ascii="Times New Roman" w:hAnsi="Times New Roman" w:cs="Times New Roman"/>
          <w:sz w:val="26"/>
          <w:szCs w:val="26"/>
        </w:rPr>
        <w:t xml:space="preserve">3.8. При составлении проекта местного бюджета </w:t>
      </w:r>
      <w:r w:rsidRPr="00567E78">
        <w:rPr>
          <w:rFonts w:ascii="Times New Roman" w:hAnsi="Times New Roman" w:cs="Times New Roman"/>
          <w:sz w:val="26"/>
          <w:szCs w:val="26"/>
        </w:rPr>
        <w:t>главные распорядители (распорядители) бюджетных средств в соответствии с Графиком мероприятий:</w:t>
      </w:r>
    </w:p>
    <w:p w:rsidR="00273720" w:rsidRPr="00567E78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7E78">
        <w:rPr>
          <w:rFonts w:ascii="Times New Roman" w:hAnsi="Times New Roman" w:cs="Times New Roman"/>
          <w:sz w:val="26"/>
          <w:szCs w:val="26"/>
        </w:rPr>
        <w:t xml:space="preserve">а) уточняют перечень </w:t>
      </w:r>
      <w:proofErr w:type="spellStart"/>
      <w:r w:rsidRPr="00567E78">
        <w:rPr>
          <w:rFonts w:ascii="Times New Roman" w:hAnsi="Times New Roman" w:cs="Times New Roman"/>
          <w:sz w:val="26"/>
          <w:szCs w:val="26"/>
        </w:rPr>
        <w:t>МП</w:t>
      </w:r>
      <w:proofErr w:type="spellEnd"/>
      <w:r w:rsidRPr="00567E78">
        <w:rPr>
          <w:rFonts w:ascii="Times New Roman" w:hAnsi="Times New Roman" w:cs="Times New Roman"/>
          <w:sz w:val="26"/>
          <w:szCs w:val="26"/>
        </w:rPr>
        <w:t xml:space="preserve"> и подпрограмм;</w:t>
      </w:r>
    </w:p>
    <w:p w:rsidR="00273720" w:rsidRPr="00567E78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7E78">
        <w:rPr>
          <w:rFonts w:ascii="Times New Roman" w:hAnsi="Times New Roman" w:cs="Times New Roman"/>
          <w:sz w:val="26"/>
          <w:szCs w:val="26"/>
        </w:rPr>
        <w:lastRenderedPageBreak/>
        <w:t>б) согласовывают с отраслевыми Министерствами Красноярского края расходы по новой сети подведомственных учреждений (</w:t>
      </w:r>
      <w:proofErr w:type="spellStart"/>
      <w:r w:rsidRPr="00567E78">
        <w:rPr>
          <w:rFonts w:ascii="Times New Roman" w:hAnsi="Times New Roman" w:cs="Times New Roman"/>
          <w:sz w:val="26"/>
          <w:szCs w:val="26"/>
        </w:rPr>
        <w:t>вслучае</w:t>
      </w:r>
      <w:proofErr w:type="spellEnd"/>
      <w:r w:rsidRPr="00567E78">
        <w:rPr>
          <w:rFonts w:ascii="Times New Roman" w:hAnsi="Times New Roman" w:cs="Times New Roman"/>
          <w:sz w:val="26"/>
          <w:szCs w:val="26"/>
        </w:rPr>
        <w:t xml:space="preserve"> изменения действующей сети);</w:t>
      </w:r>
    </w:p>
    <w:p w:rsidR="00273720" w:rsidRPr="00567E78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7E78">
        <w:rPr>
          <w:rFonts w:ascii="Times New Roman" w:hAnsi="Times New Roman" w:cs="Times New Roman"/>
          <w:sz w:val="26"/>
          <w:szCs w:val="26"/>
        </w:rPr>
        <w:t xml:space="preserve">в) подготавливают пояснительные записки и </w:t>
      </w:r>
      <w:r>
        <w:rPr>
          <w:rFonts w:ascii="Times New Roman" w:hAnsi="Times New Roman" w:cs="Times New Roman"/>
          <w:sz w:val="26"/>
          <w:szCs w:val="26"/>
        </w:rPr>
        <w:t xml:space="preserve">иные </w:t>
      </w:r>
      <w:r w:rsidRPr="00567E78">
        <w:rPr>
          <w:rFonts w:ascii="Times New Roman" w:hAnsi="Times New Roman" w:cs="Times New Roman"/>
          <w:sz w:val="26"/>
          <w:szCs w:val="26"/>
        </w:rPr>
        <w:t>материалы, необходимые для составления проекта местного бюджета;</w:t>
      </w:r>
    </w:p>
    <w:p w:rsidR="00273720" w:rsidRPr="00567E78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7E78">
        <w:rPr>
          <w:rFonts w:ascii="Times New Roman" w:hAnsi="Times New Roman" w:cs="Times New Roman"/>
          <w:sz w:val="26"/>
          <w:szCs w:val="26"/>
        </w:rPr>
        <w:t xml:space="preserve">г) уточняют перечень нормативных правовых </w:t>
      </w:r>
      <w:r w:rsidRPr="00856626">
        <w:rPr>
          <w:rFonts w:ascii="Times New Roman" w:hAnsi="Times New Roman" w:cs="Times New Roman"/>
          <w:sz w:val="26"/>
          <w:szCs w:val="26"/>
        </w:rPr>
        <w:t>актов Администрации города Норильска и проекты нормативных правовых актов Администрации города Норильска, согласованные Правовым управлением Администрации города Норильска и имеющие прямое отношение к целям, условиям предоставления и расходования субсидий из местного бюджета некоммерческим организациям, не являющимся муниципальными бюджетными и автономными учреждениями;</w:t>
      </w:r>
    </w:p>
    <w:p w:rsidR="00273720" w:rsidRDefault="00273720" w:rsidP="004D57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67E78">
        <w:rPr>
          <w:rFonts w:ascii="Times New Roman" w:hAnsi="Times New Roman" w:cs="Times New Roman"/>
          <w:sz w:val="26"/>
          <w:szCs w:val="26"/>
        </w:rPr>
        <w:t>д)</w:t>
      </w:r>
      <w:r w:rsidRPr="00856626">
        <w:rPr>
          <w:rFonts w:ascii="Times New Roman" w:hAnsi="Times New Roman" w:cs="Times New Roman"/>
          <w:sz w:val="26"/>
          <w:szCs w:val="26"/>
        </w:rPr>
        <w:t>представляют</w:t>
      </w:r>
      <w:proofErr w:type="gramEnd"/>
      <w:r w:rsidRPr="00856626">
        <w:rPr>
          <w:rFonts w:ascii="Times New Roman" w:hAnsi="Times New Roman" w:cs="Times New Roman"/>
          <w:sz w:val="26"/>
          <w:szCs w:val="26"/>
        </w:rPr>
        <w:t xml:space="preserve"> объемы финансирования по бюджетной смете муниципальных казенных учреждений (</w:t>
      </w:r>
      <w:r w:rsidRPr="00AC7958">
        <w:rPr>
          <w:rFonts w:ascii="Times New Roman" w:hAnsi="Times New Roman" w:cs="Times New Roman"/>
          <w:sz w:val="26"/>
          <w:szCs w:val="26"/>
        </w:rPr>
        <w:t>включая исполнительно-распорядительные органы местного самоуправления муниципального образования город Норильск);</w:t>
      </w:r>
    </w:p>
    <w:p w:rsidR="00273720" w:rsidRPr="004D572F" w:rsidRDefault="00273720" w:rsidP="004D57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red"/>
        </w:rPr>
      </w:pPr>
      <w:r>
        <w:rPr>
          <w:rFonts w:ascii="Times New Roman" w:hAnsi="Times New Roman" w:cs="Times New Roman"/>
          <w:sz w:val="26"/>
          <w:szCs w:val="26"/>
        </w:rPr>
        <w:t xml:space="preserve">е) </w:t>
      </w:r>
      <w:r w:rsidRPr="00856626">
        <w:rPr>
          <w:rFonts w:ascii="Times New Roman" w:hAnsi="Times New Roman" w:cs="Times New Roman"/>
          <w:sz w:val="26"/>
          <w:szCs w:val="26"/>
        </w:rPr>
        <w:t xml:space="preserve">представляют объемы финансирования </w:t>
      </w:r>
      <w:r>
        <w:rPr>
          <w:rFonts w:ascii="Times New Roman" w:hAnsi="Times New Roman" w:cs="Times New Roman"/>
          <w:sz w:val="26"/>
          <w:szCs w:val="26"/>
          <w:lang w:eastAsia="ru-RU"/>
        </w:rPr>
        <w:t>на финансовое обеспечение выполнения ими муниципального задания, рассчитанные с учетом нормативных затрат на оказание ими муниципальных услуг (работ) физическим и (или) юридическим лицам и нормативных затрат на содержание муниципального имущества, а также субсидий на иные цели в отношении подведомственных муниципальных учреждений</w:t>
      </w:r>
      <w:r w:rsidRPr="00856626">
        <w:rPr>
          <w:rFonts w:ascii="Times New Roman" w:hAnsi="Times New Roman" w:cs="Times New Roman"/>
          <w:sz w:val="26"/>
          <w:szCs w:val="26"/>
        </w:rPr>
        <w:t>;</w:t>
      </w:r>
    </w:p>
    <w:p w:rsidR="00273720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подготавливают </w:t>
      </w:r>
      <w:r w:rsidRPr="00567E78">
        <w:rPr>
          <w:rFonts w:ascii="Times New Roman" w:hAnsi="Times New Roman" w:cs="Times New Roman"/>
          <w:sz w:val="26"/>
          <w:szCs w:val="26"/>
        </w:rPr>
        <w:t xml:space="preserve">обоснование объемов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расходов по расходным обязательствам согласно приложениям </w:t>
      </w:r>
      <w:r w:rsidRPr="00C850FE">
        <w:rPr>
          <w:rFonts w:ascii="Times New Roman" w:hAnsi="Times New Roman" w:cs="Times New Roman"/>
          <w:sz w:val="26"/>
          <w:szCs w:val="26"/>
          <w:lang w:eastAsia="ru-RU"/>
        </w:rPr>
        <w:t>№ 13-35 к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настоящему порядку.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6626">
        <w:rPr>
          <w:rFonts w:ascii="Times New Roman" w:hAnsi="Times New Roman" w:cs="Times New Roman"/>
          <w:sz w:val="26"/>
          <w:szCs w:val="26"/>
        </w:rPr>
        <w:t xml:space="preserve">3.9. Управление капитальных ремонтов при составлении проекта местного бюджета в соответствии с Графиком </w:t>
      </w:r>
      <w:r w:rsidRPr="002057B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>а) разрабатывает предложения по формированию перечня объектов капитального строительства муниципальной собственности, определяет состав расходов инвестиционного характера, разрабатывает предложения по распределению объема расходов инвестиционного характера и направляют для рассмотрения в Бюджетную комиссию;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 xml:space="preserve">б) предоставляет на рассмотрение 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2057BB">
        <w:rPr>
          <w:rFonts w:ascii="Times New Roman" w:hAnsi="Times New Roman" w:cs="Times New Roman"/>
          <w:sz w:val="26"/>
          <w:szCs w:val="26"/>
        </w:rPr>
        <w:t>юджетной комиссии распределение объема финансирования муниципальных работ с подробной пояснительной запиской в части: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>- текущих и капитальных ремонтов объектов муниципальной собственности;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>- капитального строительства объектов муниципальной собственности;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 xml:space="preserve">- объектов по капитальному ремонту наружного освещения улиц и </w:t>
      </w:r>
      <w:proofErr w:type="gramStart"/>
      <w:r w:rsidRPr="002057BB">
        <w:rPr>
          <w:rFonts w:ascii="Times New Roman" w:hAnsi="Times New Roman" w:cs="Times New Roman"/>
          <w:sz w:val="26"/>
          <w:szCs w:val="26"/>
        </w:rPr>
        <w:t>дорог,  иллюминации</w:t>
      </w:r>
      <w:proofErr w:type="gramEnd"/>
      <w:r w:rsidRPr="002057BB">
        <w:rPr>
          <w:rFonts w:ascii="Times New Roman" w:hAnsi="Times New Roman" w:cs="Times New Roman"/>
          <w:sz w:val="26"/>
          <w:szCs w:val="26"/>
        </w:rPr>
        <w:t xml:space="preserve"> и радиофикации;</w:t>
      </w:r>
    </w:p>
    <w:p w:rsidR="00273720" w:rsidRPr="002057BB" w:rsidRDefault="00273720" w:rsidP="002057B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>- капитального ремонта объектов коллекторного хозяйства и очистных сооружений;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 xml:space="preserve">в) в </w:t>
      </w:r>
      <w:r>
        <w:rPr>
          <w:rFonts w:ascii="Times New Roman" w:hAnsi="Times New Roman" w:cs="Times New Roman"/>
          <w:sz w:val="26"/>
          <w:szCs w:val="26"/>
        </w:rPr>
        <w:t xml:space="preserve">автоматизированном </w:t>
      </w:r>
      <w:r w:rsidRPr="002057BB">
        <w:rPr>
          <w:rFonts w:ascii="Times New Roman" w:hAnsi="Times New Roman" w:cs="Times New Roman"/>
          <w:sz w:val="26"/>
          <w:szCs w:val="26"/>
        </w:rPr>
        <w:t>программном комплексе «</w:t>
      </w:r>
      <w:proofErr w:type="spellStart"/>
      <w:r w:rsidRPr="002057BB">
        <w:rPr>
          <w:rFonts w:ascii="Times New Roman" w:hAnsi="Times New Roman" w:cs="Times New Roman"/>
          <w:sz w:val="26"/>
          <w:szCs w:val="26"/>
        </w:rPr>
        <w:t>АЦК</w:t>
      </w:r>
      <w:proofErr w:type="spellEnd"/>
      <w:r w:rsidRPr="002057BB">
        <w:rPr>
          <w:rFonts w:ascii="Times New Roman" w:hAnsi="Times New Roman" w:cs="Times New Roman"/>
          <w:sz w:val="26"/>
          <w:szCs w:val="26"/>
        </w:rPr>
        <w:t>-Планирование»: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формирует бюджетные заявки по</w:t>
      </w:r>
      <w:r w:rsidRPr="002057BB">
        <w:rPr>
          <w:rFonts w:ascii="Times New Roman" w:hAnsi="Times New Roman" w:cs="Times New Roman"/>
          <w:sz w:val="26"/>
          <w:szCs w:val="26"/>
        </w:rPr>
        <w:t xml:space="preserve"> капитальн</w:t>
      </w:r>
      <w:r>
        <w:rPr>
          <w:rFonts w:ascii="Times New Roman" w:hAnsi="Times New Roman" w:cs="Times New Roman"/>
          <w:sz w:val="26"/>
          <w:szCs w:val="26"/>
        </w:rPr>
        <w:t>ому</w:t>
      </w:r>
      <w:r w:rsidRPr="002057BB">
        <w:rPr>
          <w:rFonts w:ascii="Times New Roman" w:hAnsi="Times New Roman" w:cs="Times New Roman"/>
          <w:sz w:val="26"/>
          <w:szCs w:val="26"/>
        </w:rPr>
        <w:t xml:space="preserve"> строительств</w:t>
      </w:r>
      <w:r>
        <w:rPr>
          <w:rFonts w:ascii="Times New Roman" w:hAnsi="Times New Roman" w:cs="Times New Roman"/>
          <w:sz w:val="26"/>
          <w:szCs w:val="26"/>
        </w:rPr>
        <w:t xml:space="preserve">у объектов </w:t>
      </w:r>
      <w:r w:rsidRPr="002057BB">
        <w:rPr>
          <w:rFonts w:ascii="Times New Roman" w:hAnsi="Times New Roman" w:cs="Times New Roman"/>
          <w:sz w:val="26"/>
          <w:szCs w:val="26"/>
        </w:rPr>
        <w:t>муниципальной собственности;</w:t>
      </w:r>
    </w:p>
    <w:p w:rsidR="00273720" w:rsidRPr="002057B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057BB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формирует бюджетные заявки</w:t>
      </w:r>
      <w:r w:rsidRPr="002057BB">
        <w:rPr>
          <w:rFonts w:ascii="Times New Roman" w:hAnsi="Times New Roman" w:cs="Times New Roman"/>
          <w:sz w:val="26"/>
          <w:szCs w:val="26"/>
        </w:rPr>
        <w:t xml:space="preserve"> по капитальному ремонту объектов муниципальной собственности</w:t>
      </w:r>
      <w:r>
        <w:rPr>
          <w:rFonts w:ascii="Times New Roman" w:hAnsi="Times New Roman" w:cs="Times New Roman"/>
          <w:sz w:val="26"/>
          <w:szCs w:val="26"/>
        </w:rPr>
        <w:t xml:space="preserve">, по </w:t>
      </w:r>
      <w:r w:rsidRPr="002057BB">
        <w:rPr>
          <w:rFonts w:ascii="Times New Roman" w:hAnsi="Times New Roman" w:cs="Times New Roman"/>
          <w:sz w:val="26"/>
          <w:szCs w:val="26"/>
        </w:rPr>
        <w:t>капитальному ремонту объектов коллекторного хозяйства и очистных сооружений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2057BB">
        <w:rPr>
          <w:rFonts w:ascii="Times New Roman" w:hAnsi="Times New Roman" w:cs="Times New Roman"/>
          <w:sz w:val="26"/>
          <w:szCs w:val="26"/>
        </w:rPr>
        <w:t>по текущему ремонту объектов муниципальной собственности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90338B">
        <w:rPr>
          <w:rFonts w:ascii="Times New Roman" w:hAnsi="Times New Roman" w:cs="Times New Roman"/>
          <w:sz w:val="26"/>
          <w:szCs w:val="26"/>
        </w:rPr>
        <w:t xml:space="preserve">по капитальному ремонту объектов наружного освещения улиц и </w:t>
      </w:r>
      <w:proofErr w:type="gramStart"/>
      <w:r w:rsidRPr="0090338B">
        <w:rPr>
          <w:rFonts w:ascii="Times New Roman" w:hAnsi="Times New Roman" w:cs="Times New Roman"/>
          <w:sz w:val="26"/>
          <w:szCs w:val="26"/>
        </w:rPr>
        <w:t>дорог,  иллюминации</w:t>
      </w:r>
      <w:proofErr w:type="gramEnd"/>
      <w:r w:rsidRPr="0090338B">
        <w:rPr>
          <w:rFonts w:ascii="Times New Roman" w:hAnsi="Times New Roman" w:cs="Times New Roman"/>
          <w:sz w:val="26"/>
          <w:szCs w:val="26"/>
        </w:rPr>
        <w:t xml:space="preserve"> и радиофикации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73720" w:rsidRPr="0090338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 xml:space="preserve">3.10. Управление городского хозяйства при составлении проекта местного </w:t>
      </w:r>
      <w:r w:rsidRPr="0090338B">
        <w:rPr>
          <w:rFonts w:ascii="Times New Roman" w:hAnsi="Times New Roman" w:cs="Times New Roman"/>
          <w:sz w:val="26"/>
          <w:szCs w:val="26"/>
        </w:rPr>
        <w:lastRenderedPageBreak/>
        <w:t>бюджета соответствии с Графиком мероприятий:</w:t>
      </w:r>
    </w:p>
    <w:p w:rsidR="00273720" w:rsidRPr="0090338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>а) разрабатывает предложения по формированию мероприятий по содержанию объектов внешнего благоустройства и благоустройству территории муниципального образования с обоснованием по каждому мероприятию;</w:t>
      </w:r>
    </w:p>
    <w:p w:rsidR="00273720" w:rsidRPr="0090338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>б) разрабатывает программу пассажирских перевозок воздушным транспортом;</w:t>
      </w:r>
    </w:p>
    <w:p w:rsidR="00273720" w:rsidRPr="0090338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>в) разрабатывает проект плана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Норильск.</w:t>
      </w:r>
    </w:p>
    <w:p w:rsidR="00273720" w:rsidRPr="0090338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 xml:space="preserve">3.11. </w:t>
      </w:r>
      <w:proofErr w:type="spellStart"/>
      <w:r w:rsidRPr="0090338B">
        <w:rPr>
          <w:rFonts w:ascii="Times New Roman" w:hAnsi="Times New Roman" w:cs="Times New Roman"/>
          <w:sz w:val="26"/>
          <w:szCs w:val="26"/>
        </w:rPr>
        <w:t>УЖКХ</w:t>
      </w:r>
      <w:proofErr w:type="spellEnd"/>
      <w:r w:rsidRPr="0090338B">
        <w:rPr>
          <w:rFonts w:ascii="Times New Roman" w:hAnsi="Times New Roman" w:cs="Times New Roman"/>
          <w:sz w:val="26"/>
          <w:szCs w:val="26"/>
        </w:rPr>
        <w:t xml:space="preserve"> при составлении проекта местного бюджета в </w:t>
      </w:r>
      <w:r>
        <w:rPr>
          <w:rFonts w:ascii="Times New Roman" w:hAnsi="Times New Roman" w:cs="Times New Roman"/>
          <w:sz w:val="26"/>
          <w:szCs w:val="26"/>
        </w:rPr>
        <w:t xml:space="preserve">автоматизированном </w:t>
      </w:r>
      <w:r w:rsidRPr="0090338B">
        <w:rPr>
          <w:rFonts w:ascii="Times New Roman" w:hAnsi="Times New Roman" w:cs="Times New Roman"/>
          <w:sz w:val="26"/>
          <w:szCs w:val="26"/>
        </w:rPr>
        <w:t>программном комплексе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АЦК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Планирование</w:t>
      </w:r>
      <w:r w:rsidRPr="0090338B">
        <w:rPr>
          <w:rFonts w:ascii="Times New Roman" w:hAnsi="Times New Roman" w:cs="Times New Roman"/>
          <w:sz w:val="26"/>
          <w:szCs w:val="26"/>
        </w:rPr>
        <w:t>» в соответствии с Графиком мероприятий:</w:t>
      </w:r>
    </w:p>
    <w:p w:rsidR="00273720" w:rsidRPr="0090338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>- разрабатывает и заносит расчетные данные, необходимые для реализации мероприятий по компенсации выпадающих доходов организациям, предоставляющим населению жилищные и коммунальные услуги;</w:t>
      </w:r>
    </w:p>
    <w:p w:rsidR="00273720" w:rsidRPr="0090338B" w:rsidRDefault="00273720" w:rsidP="00AE05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>- разрабатывает и заносит расчетные данные, необходимые для реализации мероприятий по капитальному ремонту на объектах жилищного фонда муниципального образования город Норильск.</w:t>
      </w:r>
    </w:p>
    <w:p w:rsidR="00273720" w:rsidRPr="0090338B" w:rsidRDefault="002737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 xml:space="preserve">3.12. Муниципальное казенное учреждение «Управление по содержанию и строительству автомобильных дорог» при составлении проекта местного бюджета в соответствии с Графиком мероприятий предоставляет расчеты по ремонту и содержанию автомобильных дорог местного значения и улично-дорожной сети и заносит данные в </w:t>
      </w:r>
      <w:r>
        <w:rPr>
          <w:rFonts w:ascii="Times New Roman" w:hAnsi="Times New Roman" w:cs="Times New Roman"/>
          <w:sz w:val="26"/>
          <w:szCs w:val="26"/>
        </w:rPr>
        <w:t xml:space="preserve">автоматизированный программный комплекс </w:t>
      </w:r>
      <w:r w:rsidRPr="0090338B">
        <w:rPr>
          <w:rFonts w:ascii="Times New Roman" w:hAnsi="Times New Roman" w:cs="Times New Roman"/>
          <w:sz w:val="26"/>
          <w:szCs w:val="26"/>
        </w:rPr>
        <w:t>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АЦК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Планирование</w:t>
      </w:r>
      <w:r w:rsidRPr="0090338B">
        <w:rPr>
          <w:rFonts w:ascii="Times New Roman" w:hAnsi="Times New Roman" w:cs="Times New Roman"/>
          <w:sz w:val="26"/>
          <w:szCs w:val="26"/>
        </w:rPr>
        <w:t>».</w:t>
      </w:r>
    </w:p>
    <w:p w:rsidR="00273720" w:rsidRDefault="00273720" w:rsidP="007050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38B">
        <w:rPr>
          <w:rFonts w:ascii="Times New Roman" w:hAnsi="Times New Roman" w:cs="Times New Roman"/>
          <w:sz w:val="26"/>
          <w:szCs w:val="26"/>
        </w:rPr>
        <w:t xml:space="preserve">3.13. </w:t>
      </w:r>
      <w:proofErr w:type="spellStart"/>
      <w:r w:rsidRPr="00705058">
        <w:rPr>
          <w:rFonts w:ascii="Times New Roman" w:hAnsi="Times New Roman" w:cs="Times New Roman"/>
          <w:sz w:val="26"/>
          <w:szCs w:val="26"/>
        </w:rPr>
        <w:t>УМЗ</w:t>
      </w:r>
      <w:proofErr w:type="spellEnd"/>
      <w:r w:rsidRPr="00705058">
        <w:rPr>
          <w:rFonts w:ascii="Times New Roman" w:hAnsi="Times New Roman" w:cs="Times New Roman"/>
          <w:sz w:val="26"/>
          <w:szCs w:val="26"/>
        </w:rPr>
        <w:t xml:space="preserve"> в соответствии с Графиком готовит сводный анализ по обоснованию расходов по расходным обязательствам по приложен</w:t>
      </w:r>
      <w:r>
        <w:rPr>
          <w:rFonts w:ascii="Times New Roman" w:hAnsi="Times New Roman" w:cs="Times New Roman"/>
          <w:sz w:val="26"/>
          <w:szCs w:val="26"/>
        </w:rPr>
        <w:t>иям № 25, № 26, № 27, № 28</w:t>
      </w:r>
      <w:r w:rsidRPr="00705058">
        <w:rPr>
          <w:rFonts w:ascii="Times New Roman" w:hAnsi="Times New Roman" w:cs="Times New Roman"/>
          <w:sz w:val="26"/>
          <w:szCs w:val="26"/>
        </w:rPr>
        <w:t xml:space="preserve"> к настоящему порядку.</w:t>
      </w:r>
    </w:p>
    <w:p w:rsidR="00273720" w:rsidRPr="00705058" w:rsidRDefault="00273720" w:rsidP="007050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E0517">
        <w:rPr>
          <w:rFonts w:ascii="Times New Roman" w:hAnsi="Times New Roman" w:cs="Times New Roman"/>
          <w:sz w:val="26"/>
          <w:szCs w:val="26"/>
        </w:rPr>
        <w:t xml:space="preserve">3.14. </w:t>
      </w:r>
      <w:proofErr w:type="spellStart"/>
      <w:r w:rsidRPr="00AE0517">
        <w:rPr>
          <w:rFonts w:ascii="Times New Roman" w:hAnsi="Times New Roman" w:cs="Times New Roman"/>
          <w:sz w:val="26"/>
          <w:szCs w:val="26"/>
        </w:rPr>
        <w:t>УЖКХ</w:t>
      </w:r>
      <w:proofErr w:type="spellEnd"/>
      <w:r w:rsidRPr="00AE0517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>заместитель начальника управления по энергетике – главный энергетик города Норильска</w:t>
      </w:r>
      <w:r w:rsidRPr="00AE0517">
        <w:rPr>
          <w:rFonts w:ascii="Times New Roman" w:hAnsi="Times New Roman" w:cs="Times New Roman"/>
          <w:sz w:val="26"/>
          <w:szCs w:val="26"/>
        </w:rPr>
        <w:t>) в соответствии с Графиком готовит сводный анализ по обоснованию расходов по расходным обязательствам по приложениям № 35, № 36 к настоящему порядку.</w:t>
      </w:r>
    </w:p>
    <w:p w:rsidR="00273720" w:rsidRPr="006A3E5D" w:rsidRDefault="00273720" w:rsidP="00E233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3.15</w:t>
      </w:r>
      <w:r w:rsidRPr="0090338B">
        <w:rPr>
          <w:rFonts w:ascii="Times New Roman" w:hAnsi="Times New Roman" w:cs="Times New Roman"/>
          <w:sz w:val="26"/>
          <w:szCs w:val="26"/>
        </w:rPr>
        <w:t xml:space="preserve">. </w:t>
      </w:r>
      <w:r w:rsidRPr="006A3E5D">
        <w:rPr>
          <w:rFonts w:ascii="Times New Roman" w:hAnsi="Times New Roman" w:cs="Times New Roman"/>
          <w:sz w:val="26"/>
          <w:szCs w:val="26"/>
        </w:rPr>
        <w:t>В случае необходимости внесения изменений в ранее утвержденные основные показатели местного бюджета в результате уточнения основных параметров социально-экономического развития муниципального образования город Норильск и (или) изменения законодательства Российской Федерации и согласования параметров бюджета с министерством финансов Красноярского края, Финансовое управление вправе скорректировать объемы бюджетных ассигнований.</w:t>
      </w:r>
    </w:p>
    <w:p w:rsidR="00273720" w:rsidRPr="00126897" w:rsidRDefault="00273720" w:rsidP="002C05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3.16</w:t>
      </w:r>
      <w:r w:rsidRPr="006A3E5D">
        <w:rPr>
          <w:rFonts w:ascii="Times New Roman" w:hAnsi="Times New Roman" w:cs="Times New Roman"/>
          <w:sz w:val="26"/>
          <w:szCs w:val="26"/>
        </w:rPr>
        <w:t xml:space="preserve">. Составление проекта местного бюджета осуществляется в </w:t>
      </w:r>
      <w:r>
        <w:rPr>
          <w:rFonts w:ascii="Times New Roman" w:hAnsi="Times New Roman" w:cs="Times New Roman"/>
          <w:sz w:val="26"/>
          <w:szCs w:val="26"/>
        </w:rPr>
        <w:t>автоматизированном программном комплексе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АЦК</w:t>
      </w:r>
      <w:proofErr w:type="spellEnd"/>
      <w:r>
        <w:rPr>
          <w:rFonts w:ascii="Times New Roman" w:hAnsi="Times New Roman" w:cs="Times New Roman"/>
          <w:sz w:val="26"/>
          <w:szCs w:val="26"/>
        </w:rPr>
        <w:t>–П</w:t>
      </w:r>
      <w:r w:rsidRPr="006A3E5D">
        <w:rPr>
          <w:rFonts w:ascii="Times New Roman" w:hAnsi="Times New Roman" w:cs="Times New Roman"/>
          <w:sz w:val="26"/>
          <w:szCs w:val="26"/>
        </w:rPr>
        <w:t>ланирование» в соответствии с Графиком</w:t>
      </w:r>
      <w:r>
        <w:rPr>
          <w:rFonts w:ascii="Times New Roman" w:hAnsi="Times New Roman" w:cs="Times New Roman"/>
          <w:sz w:val="26"/>
          <w:szCs w:val="26"/>
        </w:rPr>
        <w:t>.</w:t>
      </w:r>
    </w:p>
    <w:sectPr w:rsidR="00273720" w:rsidRPr="00126897" w:rsidSect="006E001E">
      <w:pgSz w:w="11906" w:h="16838"/>
      <w:pgMar w:top="1418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34BD8"/>
    <w:multiLevelType w:val="hybridMultilevel"/>
    <w:tmpl w:val="43BCD0EA"/>
    <w:lvl w:ilvl="0" w:tplc="0419000F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721278FB"/>
    <w:multiLevelType w:val="hybridMultilevel"/>
    <w:tmpl w:val="F724ACA4"/>
    <w:lvl w:ilvl="0" w:tplc="297CD6B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1868"/>
    <w:rsid w:val="00006EDF"/>
    <w:rsid w:val="00014C2B"/>
    <w:rsid w:val="00027FEE"/>
    <w:rsid w:val="00056E9E"/>
    <w:rsid w:val="00060828"/>
    <w:rsid w:val="000B3EF5"/>
    <w:rsid w:val="000C4137"/>
    <w:rsid w:val="000C5EE0"/>
    <w:rsid w:val="000E23CC"/>
    <w:rsid w:val="00103BE6"/>
    <w:rsid w:val="0011256A"/>
    <w:rsid w:val="0012517B"/>
    <w:rsid w:val="00125787"/>
    <w:rsid w:val="00126897"/>
    <w:rsid w:val="001479F6"/>
    <w:rsid w:val="0017112B"/>
    <w:rsid w:val="00185F73"/>
    <w:rsid w:val="00194789"/>
    <w:rsid w:val="001E301C"/>
    <w:rsid w:val="001E64C9"/>
    <w:rsid w:val="001E6DFE"/>
    <w:rsid w:val="001F4B89"/>
    <w:rsid w:val="00202DC1"/>
    <w:rsid w:val="002057BB"/>
    <w:rsid w:val="00205C7B"/>
    <w:rsid w:val="00216B4A"/>
    <w:rsid w:val="002309FE"/>
    <w:rsid w:val="00232C71"/>
    <w:rsid w:val="00241771"/>
    <w:rsid w:val="00260DF4"/>
    <w:rsid w:val="00273720"/>
    <w:rsid w:val="00284FE1"/>
    <w:rsid w:val="00293C64"/>
    <w:rsid w:val="002C0573"/>
    <w:rsid w:val="002C490B"/>
    <w:rsid w:val="002F3B62"/>
    <w:rsid w:val="00344789"/>
    <w:rsid w:val="003510D0"/>
    <w:rsid w:val="00364319"/>
    <w:rsid w:val="0038762B"/>
    <w:rsid w:val="003A1463"/>
    <w:rsid w:val="003A24B9"/>
    <w:rsid w:val="003B65B9"/>
    <w:rsid w:val="003C5CCB"/>
    <w:rsid w:val="003D0711"/>
    <w:rsid w:val="003D4F36"/>
    <w:rsid w:val="003D5A6D"/>
    <w:rsid w:val="003E796A"/>
    <w:rsid w:val="003F4940"/>
    <w:rsid w:val="00402753"/>
    <w:rsid w:val="00415CD0"/>
    <w:rsid w:val="004316AE"/>
    <w:rsid w:val="004509DF"/>
    <w:rsid w:val="0046391A"/>
    <w:rsid w:val="00466F49"/>
    <w:rsid w:val="00486C81"/>
    <w:rsid w:val="004A3E57"/>
    <w:rsid w:val="004B4BB6"/>
    <w:rsid w:val="004D2744"/>
    <w:rsid w:val="004D572F"/>
    <w:rsid w:val="004E079A"/>
    <w:rsid w:val="004E3B10"/>
    <w:rsid w:val="004F44C5"/>
    <w:rsid w:val="005071CD"/>
    <w:rsid w:val="00521D78"/>
    <w:rsid w:val="00563378"/>
    <w:rsid w:val="00567E78"/>
    <w:rsid w:val="00570CD1"/>
    <w:rsid w:val="005A29DD"/>
    <w:rsid w:val="005A4E92"/>
    <w:rsid w:val="005B0E0A"/>
    <w:rsid w:val="005B6575"/>
    <w:rsid w:val="005C1691"/>
    <w:rsid w:val="005F4883"/>
    <w:rsid w:val="00630193"/>
    <w:rsid w:val="00631B5B"/>
    <w:rsid w:val="0063323C"/>
    <w:rsid w:val="006339EE"/>
    <w:rsid w:val="006351F8"/>
    <w:rsid w:val="00684299"/>
    <w:rsid w:val="006A3E5D"/>
    <w:rsid w:val="006B7122"/>
    <w:rsid w:val="006C75BD"/>
    <w:rsid w:val="006E001E"/>
    <w:rsid w:val="006F430F"/>
    <w:rsid w:val="006F4424"/>
    <w:rsid w:val="006F5F48"/>
    <w:rsid w:val="00705058"/>
    <w:rsid w:val="007124D7"/>
    <w:rsid w:val="0071528B"/>
    <w:rsid w:val="00742ED3"/>
    <w:rsid w:val="00743240"/>
    <w:rsid w:val="00752AB3"/>
    <w:rsid w:val="007701D5"/>
    <w:rsid w:val="00776806"/>
    <w:rsid w:val="007830D5"/>
    <w:rsid w:val="00784C98"/>
    <w:rsid w:val="0079337B"/>
    <w:rsid w:val="007A4189"/>
    <w:rsid w:val="007A624C"/>
    <w:rsid w:val="007B1CE8"/>
    <w:rsid w:val="007B378F"/>
    <w:rsid w:val="007C0EDA"/>
    <w:rsid w:val="007C7F6C"/>
    <w:rsid w:val="007E6E8E"/>
    <w:rsid w:val="00820FD0"/>
    <w:rsid w:val="0083120C"/>
    <w:rsid w:val="00841868"/>
    <w:rsid w:val="00845EF4"/>
    <w:rsid w:val="008463A2"/>
    <w:rsid w:val="00856626"/>
    <w:rsid w:val="0086438D"/>
    <w:rsid w:val="008B53CE"/>
    <w:rsid w:val="008D555A"/>
    <w:rsid w:val="008F055E"/>
    <w:rsid w:val="0090338B"/>
    <w:rsid w:val="0093596E"/>
    <w:rsid w:val="00944220"/>
    <w:rsid w:val="009517FB"/>
    <w:rsid w:val="0096116B"/>
    <w:rsid w:val="0096717C"/>
    <w:rsid w:val="00991AFE"/>
    <w:rsid w:val="009D25DE"/>
    <w:rsid w:val="009D460A"/>
    <w:rsid w:val="009F2D66"/>
    <w:rsid w:val="00A2168B"/>
    <w:rsid w:val="00A30790"/>
    <w:rsid w:val="00A60682"/>
    <w:rsid w:val="00A93D44"/>
    <w:rsid w:val="00AA67C6"/>
    <w:rsid w:val="00AC7958"/>
    <w:rsid w:val="00AE0517"/>
    <w:rsid w:val="00AE14A6"/>
    <w:rsid w:val="00AE63DA"/>
    <w:rsid w:val="00B018B6"/>
    <w:rsid w:val="00B050D6"/>
    <w:rsid w:val="00B229E0"/>
    <w:rsid w:val="00B44384"/>
    <w:rsid w:val="00BD5990"/>
    <w:rsid w:val="00BE1F09"/>
    <w:rsid w:val="00BE5D34"/>
    <w:rsid w:val="00BE6434"/>
    <w:rsid w:val="00BF03B5"/>
    <w:rsid w:val="00BF70EC"/>
    <w:rsid w:val="00C3233B"/>
    <w:rsid w:val="00C33E2E"/>
    <w:rsid w:val="00C40259"/>
    <w:rsid w:val="00C53BB8"/>
    <w:rsid w:val="00C57DA3"/>
    <w:rsid w:val="00C83458"/>
    <w:rsid w:val="00C850FE"/>
    <w:rsid w:val="00C8586E"/>
    <w:rsid w:val="00C87945"/>
    <w:rsid w:val="00CA1468"/>
    <w:rsid w:val="00CA2BFE"/>
    <w:rsid w:val="00CB3D29"/>
    <w:rsid w:val="00CE517E"/>
    <w:rsid w:val="00CE7902"/>
    <w:rsid w:val="00CF2775"/>
    <w:rsid w:val="00CF4668"/>
    <w:rsid w:val="00CF6C13"/>
    <w:rsid w:val="00D032A0"/>
    <w:rsid w:val="00D10756"/>
    <w:rsid w:val="00D13F7C"/>
    <w:rsid w:val="00D82F24"/>
    <w:rsid w:val="00DC5D38"/>
    <w:rsid w:val="00E06236"/>
    <w:rsid w:val="00E2330C"/>
    <w:rsid w:val="00E243C5"/>
    <w:rsid w:val="00E43DCE"/>
    <w:rsid w:val="00E55E50"/>
    <w:rsid w:val="00E675A7"/>
    <w:rsid w:val="00EE5556"/>
    <w:rsid w:val="00EE7E4A"/>
    <w:rsid w:val="00EF5094"/>
    <w:rsid w:val="00F06868"/>
    <w:rsid w:val="00F11601"/>
    <w:rsid w:val="00F26257"/>
    <w:rsid w:val="00F52BDC"/>
    <w:rsid w:val="00F73F10"/>
    <w:rsid w:val="00F76A24"/>
    <w:rsid w:val="00FB5D54"/>
    <w:rsid w:val="00FF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FE865A-C740-403E-A81A-EE95305A7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7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8418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5A4E92"/>
    <w:pPr>
      <w:ind w:left="720"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rsid w:val="006E0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E001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04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4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F9D8A89221791402F238027906E3C3A3AD46B6AD42D191A1324E649E945F3693BE8EA03A12BA696173l8c8E" TargetMode="External"/><Relationship Id="rId13" Type="http://schemas.openxmlformats.org/officeDocument/2006/relationships/hyperlink" Target="consultantplus://offline/ref=D4F9D8A89221791402F238027906E3C3A3AD46B6AD42D191A1324E649E945F3693BE8EA03A12BA696378l8c0E" TargetMode="External"/><Relationship Id="rId18" Type="http://schemas.openxmlformats.org/officeDocument/2006/relationships/hyperlink" Target="consultantplus://offline/ref=D4F9D8A89221791402F238027906E3C3A3AD46B6AD42D191A1324E649E945F3693BE8EA03A12BA696379l8c6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0055AA7A246F33EEC52602451572DD708F7F80E34FE147113883DA2EF6o1X6B" TargetMode="External"/><Relationship Id="rId12" Type="http://schemas.openxmlformats.org/officeDocument/2006/relationships/hyperlink" Target="consultantplus://offline/ref=D4F9D8A89221791402F238027906E3C3A3AD46B6AD42D191A1324E649E945F3693BE8EA03A12BA696175l8c3E" TargetMode="External"/><Relationship Id="rId17" Type="http://schemas.openxmlformats.org/officeDocument/2006/relationships/hyperlink" Target="consultantplus://offline/ref=D4F9D8A89221791402F238027906E3C3A3AD46B6AD42D191A1324E649E945F3693BE8EA03A12BA696379l8c2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4F9D8A89221791402F238027906E3C3A3AD46B6AD42D191A1324E649E945F3693BE8EA03A12BA696173l8c3E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356DECE5ABE9DF7AACDAD724435779083F909FF45AF09417BA8E89AEp5C3G" TargetMode="External"/><Relationship Id="rId11" Type="http://schemas.openxmlformats.org/officeDocument/2006/relationships/hyperlink" Target="consultantplus://offline/ref=D4F9D8A89221791402F238027906E3C3A3AD46B6AD42D191A1324E649E945F3693BE8EA03A12BA696174l8c9E" TargetMode="External"/><Relationship Id="rId5" Type="http://schemas.openxmlformats.org/officeDocument/2006/relationships/hyperlink" Target="consultantplus://offline/ref=78356DECE5ABE9DF7AACC4DA322F08700E30C69BFA55FEC640B8DFDCA056A3A986EE76D587AEDFD4FF22p2C6G" TargetMode="External"/><Relationship Id="rId15" Type="http://schemas.openxmlformats.org/officeDocument/2006/relationships/hyperlink" Target="consultantplus://offline/ref=D4F9D8A89221791402F238027906E3C3A3AD46B6AD42D191A1324E649E945F3693BE8EA03A12BA696378l8c8E" TargetMode="External"/><Relationship Id="rId10" Type="http://schemas.openxmlformats.org/officeDocument/2006/relationships/hyperlink" Target="consultantplus://offline/ref=D4F9D8A89221791402F238027906E3C3A3AD46B6AD42D191A1324E649E945F3693BE8EA03A12BA696174l8c6E" TargetMode="External"/><Relationship Id="rId19" Type="http://schemas.openxmlformats.org/officeDocument/2006/relationships/hyperlink" Target="consultantplus://offline/ref=D4F9D8A89221791402F238027906E3C3A3AD46B6AD42D191A1324E649E945F3693BE8EA03A12BA696173l8c3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4F9D8A89221791402F238027906E3C3A3AD46B6AD42D191A1324E649E945F3693BE8EA03A12BA696174l8c2E" TargetMode="External"/><Relationship Id="rId14" Type="http://schemas.openxmlformats.org/officeDocument/2006/relationships/hyperlink" Target="consultantplus://offline/ref=D4F9D8A89221791402F238027906E3C3A3AD46B6AD42D191A1324E649E945F3693BE8EA03A12BA696378l8c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3481</Words>
  <Characters>19847</Characters>
  <Application>Microsoft Office Word</Application>
  <DocSecurity>0</DocSecurity>
  <Lines>165</Lines>
  <Paragraphs>46</Paragraphs>
  <ScaleCrop>false</ScaleCrop>
  <Company>ФИНУ</Company>
  <LinksUpToDate>false</LinksUpToDate>
  <CharactersWithSpaces>23282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</dc:title>
  <dc:subject/>
  <dc:creator>Татьяна Викторовна Безвершенко</dc:creator>
  <cp:keywords/>
  <dc:description/>
  <cp:lastModifiedBy>Грицюк Марина Геннадьевна</cp:lastModifiedBy>
  <cp:revision>4</cp:revision>
  <cp:lastPrinted>2015-07-01T02:11:00Z</cp:lastPrinted>
  <dcterms:created xsi:type="dcterms:W3CDTF">2015-07-01T02:11:00Z</dcterms:created>
  <dcterms:modified xsi:type="dcterms:W3CDTF">2015-07-01T05:49:00Z</dcterms:modified>
</cp:coreProperties>
</file>